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abf76d50288a4a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63" w:type="dxa"/>
        <w:tblInd w:w="108" w:type="dxa"/>
        <w:tblLook w:val="01E0"/>
      </w:tblPr>
      <w:tblGrid>
        <w:gridCol w:w="3553"/>
        <w:gridCol w:w="5537"/>
        <w:gridCol w:w="73"/>
      </w:tblGrid>
      <w:tr w:rsidR="009147C4" w:rsidRPr="008E3B45">
        <w:trPr>
          <w:trHeight w:val="899"/>
        </w:trPr>
        <w:tc>
          <w:tcPr>
            <w:tcW w:w="3553" w:type="dxa"/>
            <w:shd w:val="clear" w:color="auto" w:fill="auto"/>
          </w:tcPr>
          <w:p w:rsidR="009147C4" w:rsidRPr="008E3B45" w:rsidRDefault="003777CE" w:rsidP="000B477C">
            <w:pPr>
              <w:spacing w:before="120"/>
              <w:jc w:val="both"/>
              <w:rPr>
                <w:rFonts w:ascii="Times New Roman" w:hAnsi="Times New Roman"/>
                <w:b/>
                <w:bCs/>
                <w:sz w:val="24"/>
              </w:rPr>
            </w:pPr>
            <w:r>
              <w:rPr>
                <w:rFonts w:ascii="Times New Roman" w:hAnsi="Times New Roman"/>
                <w:b/>
                <w:bCs/>
                <w:sz w:val="24"/>
              </w:rPr>
              <w:t xml:space="preserve">ỦY </w:t>
            </w:r>
            <w:r w:rsidR="009147C4" w:rsidRPr="008E3B45">
              <w:rPr>
                <w:rFonts w:ascii="Times New Roman" w:hAnsi="Times New Roman"/>
                <w:b/>
                <w:bCs/>
                <w:sz w:val="24"/>
              </w:rPr>
              <w:t xml:space="preserve">BAN NHÂN DÂN </w:t>
            </w:r>
          </w:p>
          <w:p w:rsidR="009147C4" w:rsidRPr="008E3B45" w:rsidRDefault="009147C4" w:rsidP="000B477C">
            <w:pPr>
              <w:jc w:val="both"/>
              <w:rPr>
                <w:rFonts w:cs="Arial"/>
                <w:b/>
                <w:bCs/>
                <w:szCs w:val="26"/>
              </w:rPr>
            </w:pPr>
            <w:r w:rsidRPr="008E3B45">
              <w:rPr>
                <w:rFonts w:ascii="Times New Roman" w:hAnsi="Times New Roman"/>
                <w:b/>
                <w:bCs/>
                <w:noProof/>
                <w:sz w:val="24"/>
              </w:rPr>
              <w:pict>
                <v:line id="_x0000_s1031" style="position:absolute;left:0;text-align:left;z-index:251658752" from="25.25pt,15.95pt" to="90.25pt,15.95pt"/>
              </w:pict>
            </w:r>
            <w:r w:rsidRPr="008E3B45">
              <w:rPr>
                <w:rFonts w:ascii="Times New Roman" w:hAnsi="Times New Roman"/>
                <w:b/>
                <w:bCs/>
                <w:sz w:val="24"/>
              </w:rPr>
              <w:t xml:space="preserve">  TỈNH VĨNH LONG</w:t>
            </w:r>
          </w:p>
        </w:tc>
        <w:tc>
          <w:tcPr>
            <w:tcW w:w="5610" w:type="dxa"/>
            <w:gridSpan w:val="2"/>
            <w:shd w:val="clear" w:color="auto" w:fill="auto"/>
          </w:tcPr>
          <w:p w:rsidR="009147C4" w:rsidRPr="008E3B45" w:rsidRDefault="009147C4" w:rsidP="000B477C">
            <w:pPr>
              <w:spacing w:before="120"/>
              <w:ind w:left="-108" w:right="-91"/>
              <w:jc w:val="center"/>
              <w:rPr>
                <w:rFonts w:ascii="Times New Roman" w:hAnsi="Times New Roman"/>
                <w:b/>
                <w:bCs/>
                <w:sz w:val="24"/>
              </w:rPr>
            </w:pPr>
            <w:r w:rsidRPr="008E3B45">
              <w:rPr>
                <w:rFonts w:ascii="Times New Roman" w:hAnsi="Times New Roman"/>
                <w:b/>
                <w:bCs/>
                <w:sz w:val="24"/>
              </w:rPr>
              <w:t xml:space="preserve">CỘNG HOÀ XÃ HỘI CHỦ NGHĨA VIỆT </w:t>
            </w:r>
            <w:smartTag w:uri="urn:schemas-microsoft-com:office:smarttags" w:element="country-region">
              <w:smartTag w:uri="urn:schemas-microsoft-com:office:smarttags" w:element="place">
                <w:r w:rsidRPr="008E3B45">
                  <w:rPr>
                    <w:rFonts w:ascii="Times New Roman" w:hAnsi="Times New Roman"/>
                    <w:b/>
                    <w:bCs/>
                    <w:sz w:val="24"/>
                  </w:rPr>
                  <w:t>NAM</w:t>
                </w:r>
              </w:smartTag>
            </w:smartTag>
          </w:p>
          <w:p w:rsidR="009147C4" w:rsidRPr="008E3B45" w:rsidRDefault="009147C4" w:rsidP="000B477C">
            <w:pPr>
              <w:jc w:val="center"/>
              <w:rPr>
                <w:rFonts w:cs="Arial"/>
                <w:b/>
                <w:bCs/>
                <w:szCs w:val="26"/>
              </w:rPr>
            </w:pPr>
            <w:r w:rsidRPr="008E3B45">
              <w:rPr>
                <w:rFonts w:ascii="Times New Roman" w:hAnsi="Times New Roman"/>
                <w:noProof/>
                <w:sz w:val="20"/>
              </w:rPr>
              <w:pict>
                <v:line id="_x0000_s1030" style="position:absolute;left:0;text-align:left;z-index:251657728" from="57.7pt,15.95pt" to="212.9pt,15.95pt"/>
              </w:pict>
            </w:r>
            <w:r w:rsidRPr="008E3B45">
              <w:rPr>
                <w:rFonts w:ascii="Times New Roman" w:hAnsi="Times New Roman"/>
                <w:b/>
                <w:bCs/>
                <w:szCs w:val="26"/>
              </w:rPr>
              <w:t>Độc lập - Tự do - Hạnh phúc</w:t>
            </w:r>
          </w:p>
        </w:tc>
      </w:tr>
      <w:tr w:rsidR="009147C4" w:rsidRPr="008E3B45">
        <w:trPr>
          <w:gridAfter w:val="1"/>
          <w:wAfter w:w="73" w:type="dxa"/>
        </w:trPr>
        <w:tc>
          <w:tcPr>
            <w:tcW w:w="3553" w:type="dxa"/>
            <w:shd w:val="clear" w:color="auto" w:fill="auto"/>
          </w:tcPr>
          <w:p w:rsidR="009147C4" w:rsidRPr="008E3B45" w:rsidRDefault="009147C4" w:rsidP="003C77E8">
            <w:pPr>
              <w:spacing w:before="120"/>
              <w:jc w:val="both"/>
              <w:rPr>
                <w:rFonts w:ascii="Times New Roman" w:hAnsi="Times New Roman"/>
                <w:szCs w:val="26"/>
              </w:rPr>
            </w:pPr>
            <w:r w:rsidRPr="008E3B45">
              <w:rPr>
                <w:rFonts w:ascii="Times New Roman" w:hAnsi="Times New Roman"/>
                <w:sz w:val="27"/>
                <w:szCs w:val="27"/>
              </w:rPr>
              <w:t>Số:</w:t>
            </w:r>
            <w:r w:rsidR="005D28B5" w:rsidRPr="008E3B45">
              <w:rPr>
                <w:rFonts w:ascii="Times New Roman" w:hAnsi="Times New Roman"/>
                <w:sz w:val="27"/>
                <w:szCs w:val="27"/>
              </w:rPr>
              <w:t xml:space="preserve">  </w:t>
            </w:r>
            <w:r w:rsidR="003C77E8">
              <w:rPr>
                <w:rFonts w:ascii="Times New Roman" w:hAnsi="Times New Roman"/>
                <w:sz w:val="27"/>
                <w:szCs w:val="27"/>
              </w:rPr>
              <w:t>2208</w:t>
            </w:r>
            <w:r w:rsidR="005D28B5" w:rsidRPr="008E3B45">
              <w:rPr>
                <w:rFonts w:ascii="Times New Roman" w:hAnsi="Times New Roman"/>
                <w:sz w:val="27"/>
                <w:szCs w:val="27"/>
              </w:rPr>
              <w:t xml:space="preserve">  </w:t>
            </w:r>
            <w:r w:rsidRPr="008E3B45">
              <w:rPr>
                <w:rFonts w:ascii="Times New Roman" w:hAnsi="Times New Roman"/>
                <w:sz w:val="27"/>
                <w:szCs w:val="27"/>
              </w:rPr>
              <w:t>/QĐ-UBND</w:t>
            </w:r>
            <w:r w:rsidRPr="008E3B45">
              <w:rPr>
                <w:rFonts w:ascii="Times New Roman" w:hAnsi="Times New Roman"/>
                <w:szCs w:val="26"/>
              </w:rPr>
              <w:t xml:space="preserve">        </w:t>
            </w:r>
          </w:p>
        </w:tc>
        <w:tc>
          <w:tcPr>
            <w:tcW w:w="5537" w:type="dxa"/>
            <w:shd w:val="clear" w:color="auto" w:fill="auto"/>
          </w:tcPr>
          <w:p w:rsidR="009147C4" w:rsidRPr="008E3B45" w:rsidRDefault="009147C4" w:rsidP="003C77E8">
            <w:pPr>
              <w:spacing w:before="120"/>
              <w:jc w:val="right"/>
              <w:rPr>
                <w:rFonts w:ascii="Times New Roman" w:hAnsi="Times New Roman"/>
                <w:b/>
                <w:bCs/>
                <w:i/>
                <w:iCs/>
                <w:szCs w:val="26"/>
              </w:rPr>
            </w:pPr>
            <w:r w:rsidRPr="008E3B45">
              <w:rPr>
                <w:rFonts w:ascii="Times New Roman" w:hAnsi="Times New Roman"/>
                <w:i/>
                <w:iCs/>
                <w:szCs w:val="26"/>
              </w:rPr>
              <w:t xml:space="preserve">    Vĩnh Long, ngày  </w:t>
            </w:r>
            <w:r w:rsidR="005D28B5" w:rsidRPr="008E3B45">
              <w:rPr>
                <w:rFonts w:ascii="Times New Roman" w:hAnsi="Times New Roman"/>
                <w:i/>
                <w:iCs/>
                <w:szCs w:val="26"/>
              </w:rPr>
              <w:t xml:space="preserve">  </w:t>
            </w:r>
            <w:r w:rsidR="003C77E8">
              <w:rPr>
                <w:rFonts w:ascii="Times New Roman" w:hAnsi="Times New Roman"/>
                <w:i/>
                <w:iCs/>
                <w:szCs w:val="26"/>
              </w:rPr>
              <w:t>17</w:t>
            </w:r>
            <w:r w:rsidRPr="008E3B45">
              <w:rPr>
                <w:rFonts w:ascii="Times New Roman" w:hAnsi="Times New Roman"/>
                <w:i/>
                <w:iCs/>
                <w:szCs w:val="26"/>
              </w:rPr>
              <w:t xml:space="preserve">  </w:t>
            </w:r>
            <w:r w:rsidR="004A5537" w:rsidRPr="008E3B45">
              <w:rPr>
                <w:rFonts w:ascii="Times New Roman" w:hAnsi="Times New Roman"/>
                <w:i/>
                <w:iCs/>
                <w:szCs w:val="26"/>
              </w:rPr>
              <w:t xml:space="preserve"> </w:t>
            </w:r>
            <w:r w:rsidRPr="008E3B45">
              <w:rPr>
                <w:rFonts w:ascii="Times New Roman" w:hAnsi="Times New Roman"/>
                <w:i/>
                <w:iCs/>
                <w:szCs w:val="26"/>
              </w:rPr>
              <w:t xml:space="preserve">tháng  </w:t>
            </w:r>
            <w:r w:rsidR="00FE39C5" w:rsidRPr="008E3B45">
              <w:rPr>
                <w:rFonts w:ascii="Times New Roman" w:hAnsi="Times New Roman"/>
                <w:i/>
                <w:iCs/>
                <w:szCs w:val="26"/>
              </w:rPr>
              <w:t xml:space="preserve"> </w:t>
            </w:r>
            <w:r w:rsidR="00A82A24">
              <w:rPr>
                <w:rFonts w:ascii="Times New Roman" w:hAnsi="Times New Roman"/>
                <w:i/>
                <w:iCs/>
                <w:szCs w:val="26"/>
              </w:rPr>
              <w:t>10</w:t>
            </w:r>
            <w:r w:rsidR="005F216B">
              <w:rPr>
                <w:rFonts w:ascii="Times New Roman" w:hAnsi="Times New Roman"/>
                <w:i/>
                <w:iCs/>
                <w:szCs w:val="26"/>
              </w:rPr>
              <w:t xml:space="preserve"> </w:t>
            </w:r>
            <w:r w:rsidR="00D81C1B" w:rsidRPr="008E3B45">
              <w:rPr>
                <w:rFonts w:ascii="Times New Roman" w:hAnsi="Times New Roman"/>
                <w:i/>
                <w:iCs/>
                <w:szCs w:val="26"/>
              </w:rPr>
              <w:t xml:space="preserve"> </w:t>
            </w:r>
            <w:r w:rsidR="00F93066" w:rsidRPr="008E3B45">
              <w:rPr>
                <w:rFonts w:ascii="Times New Roman" w:hAnsi="Times New Roman"/>
                <w:i/>
                <w:iCs/>
                <w:szCs w:val="26"/>
              </w:rPr>
              <w:t xml:space="preserve">  </w:t>
            </w:r>
            <w:r w:rsidRPr="008E3B45">
              <w:rPr>
                <w:rFonts w:ascii="Times New Roman" w:hAnsi="Times New Roman"/>
                <w:i/>
                <w:iCs/>
                <w:szCs w:val="26"/>
              </w:rPr>
              <w:t>năm</w:t>
            </w:r>
            <w:r w:rsidR="00F93066" w:rsidRPr="008E3B45">
              <w:rPr>
                <w:rFonts w:ascii="Times New Roman" w:hAnsi="Times New Roman"/>
                <w:i/>
                <w:iCs/>
                <w:szCs w:val="26"/>
              </w:rPr>
              <w:t xml:space="preserve"> </w:t>
            </w:r>
            <w:r w:rsidR="007838B3" w:rsidRPr="008E3B45">
              <w:rPr>
                <w:rFonts w:ascii="Times New Roman" w:hAnsi="Times New Roman"/>
                <w:i/>
                <w:iCs/>
                <w:szCs w:val="26"/>
              </w:rPr>
              <w:t>201</w:t>
            </w:r>
            <w:r w:rsidR="00F93066" w:rsidRPr="008E3B45">
              <w:rPr>
                <w:rFonts w:ascii="Times New Roman" w:hAnsi="Times New Roman"/>
                <w:i/>
                <w:iCs/>
                <w:szCs w:val="26"/>
              </w:rPr>
              <w:t>7</w:t>
            </w:r>
          </w:p>
        </w:tc>
      </w:tr>
    </w:tbl>
    <w:p w:rsidR="00487D6C" w:rsidRPr="008E3B45" w:rsidRDefault="00487D6C" w:rsidP="00CF35C4">
      <w:pPr>
        <w:pStyle w:val="Heading1"/>
        <w:spacing w:before="200"/>
        <w:rPr>
          <w:rFonts w:ascii="Times New Roman" w:hAnsi="Times New Roman"/>
          <w:b/>
          <w:i w:val="0"/>
          <w:iCs/>
          <w:sz w:val="28"/>
          <w:szCs w:val="28"/>
        </w:rPr>
      </w:pPr>
      <w:r w:rsidRPr="008E3B45">
        <w:rPr>
          <w:rFonts w:ascii="Times New Roman" w:hAnsi="Times New Roman"/>
          <w:b/>
          <w:i w:val="0"/>
          <w:iCs/>
          <w:sz w:val="28"/>
          <w:szCs w:val="28"/>
        </w:rPr>
        <w:t>QUYẾT ĐỊNH</w:t>
      </w:r>
    </w:p>
    <w:p w:rsidR="00A3225B" w:rsidRDefault="00E07555" w:rsidP="008317C4">
      <w:pPr>
        <w:jc w:val="center"/>
        <w:rPr>
          <w:rFonts w:ascii="Times New Roman" w:hAnsi="Times New Roman"/>
          <w:b/>
          <w:sz w:val="28"/>
          <w:szCs w:val="28"/>
        </w:rPr>
      </w:pPr>
      <w:r w:rsidRPr="00CE1D5F">
        <w:rPr>
          <w:rFonts w:ascii="Times New Roman" w:hAnsi="Times New Roman"/>
          <w:b/>
          <w:sz w:val="28"/>
          <w:szCs w:val="28"/>
        </w:rPr>
        <w:t xml:space="preserve">Phê duyệt chủ trương </w:t>
      </w:r>
      <w:r w:rsidR="00A3225B">
        <w:rPr>
          <w:rFonts w:ascii="Times New Roman" w:hAnsi="Times New Roman"/>
          <w:b/>
          <w:sz w:val="28"/>
          <w:szCs w:val="28"/>
        </w:rPr>
        <w:t xml:space="preserve">đầu tư dự án </w:t>
      </w:r>
      <w:r w:rsidR="001A725C">
        <w:rPr>
          <w:rFonts w:ascii="Times New Roman" w:hAnsi="Times New Roman"/>
          <w:b/>
          <w:sz w:val="28"/>
          <w:szCs w:val="28"/>
        </w:rPr>
        <w:t>Đường liên ấp Hiếu Thọ - Hiếu Ngãi</w:t>
      </w:r>
      <w:r w:rsidR="00A3225B">
        <w:rPr>
          <w:rFonts w:ascii="Times New Roman" w:hAnsi="Times New Roman"/>
          <w:b/>
          <w:sz w:val="28"/>
          <w:szCs w:val="28"/>
        </w:rPr>
        <w:t xml:space="preserve">, </w:t>
      </w:r>
    </w:p>
    <w:p w:rsidR="00487D6C" w:rsidRPr="00CE1D5F" w:rsidRDefault="001A725C" w:rsidP="008317C4">
      <w:pPr>
        <w:jc w:val="center"/>
        <w:rPr>
          <w:rFonts w:ascii="Times New Roman" w:hAnsi="Times New Roman"/>
          <w:b/>
          <w:sz w:val="28"/>
          <w:szCs w:val="28"/>
        </w:rPr>
      </w:pPr>
      <w:r>
        <w:rPr>
          <w:rFonts w:ascii="Times New Roman" w:hAnsi="Times New Roman"/>
          <w:b/>
          <w:sz w:val="28"/>
          <w:szCs w:val="28"/>
        </w:rPr>
        <w:t>xã Hiếu Thành</w:t>
      </w:r>
      <w:r w:rsidR="00A3225B">
        <w:rPr>
          <w:rFonts w:ascii="Times New Roman" w:hAnsi="Times New Roman"/>
          <w:b/>
          <w:sz w:val="28"/>
          <w:szCs w:val="28"/>
        </w:rPr>
        <w:t xml:space="preserve">, huyện </w:t>
      </w:r>
      <w:r>
        <w:rPr>
          <w:rFonts w:ascii="Times New Roman" w:hAnsi="Times New Roman"/>
          <w:b/>
          <w:sz w:val="28"/>
          <w:szCs w:val="28"/>
        </w:rPr>
        <w:t>Vũng Liêm</w:t>
      </w:r>
      <w:r w:rsidR="00A3225B">
        <w:rPr>
          <w:rFonts w:ascii="Times New Roman" w:hAnsi="Times New Roman"/>
          <w:b/>
          <w:sz w:val="28"/>
          <w:szCs w:val="28"/>
        </w:rPr>
        <w:t xml:space="preserve"> </w:t>
      </w:r>
      <w:r w:rsidR="00620695">
        <w:rPr>
          <w:rFonts w:ascii="Times New Roman" w:hAnsi="Times New Roman"/>
          <w:b/>
          <w:sz w:val="28"/>
          <w:szCs w:val="28"/>
        </w:rPr>
        <w:t xml:space="preserve"> </w:t>
      </w:r>
      <w:r w:rsidR="006C07F4">
        <w:rPr>
          <w:rFonts w:ascii="Times New Roman" w:hAnsi="Times New Roman"/>
          <w:b/>
          <w:sz w:val="28"/>
          <w:szCs w:val="28"/>
        </w:rPr>
        <w:t xml:space="preserve"> </w:t>
      </w:r>
      <w:r>
        <w:rPr>
          <w:rFonts w:ascii="Times New Roman" w:hAnsi="Times New Roman"/>
          <w:b/>
          <w:sz w:val="28"/>
          <w:szCs w:val="28"/>
        </w:rPr>
        <w:t xml:space="preserve"> </w:t>
      </w:r>
    </w:p>
    <w:p w:rsidR="00487D6C" w:rsidRPr="00CE1D5F" w:rsidRDefault="00F56555" w:rsidP="00CF35C4">
      <w:pPr>
        <w:pStyle w:val="Heading5"/>
        <w:spacing w:before="160" w:after="100"/>
        <w:rPr>
          <w:rFonts w:ascii="Times New Roman" w:hAnsi="Times New Roman"/>
          <w:sz w:val="28"/>
          <w:szCs w:val="28"/>
          <w:lang w:val="vi-VN"/>
        </w:rPr>
      </w:pPr>
      <w:r w:rsidRPr="00CE1D5F">
        <w:rPr>
          <w:rFonts w:ascii="Times New Roman" w:hAnsi="Times New Roman"/>
          <w:sz w:val="20"/>
        </w:rPr>
        <w:pict>
          <v:line id="_x0000_s1028" style="position:absolute;left:0;text-align:left;z-index:251656704" from="181.95pt,2.95pt" to="270.45pt,2.95pt"/>
        </w:pict>
      </w:r>
      <w:r w:rsidR="003777CE">
        <w:rPr>
          <w:rFonts w:ascii="Times New Roman" w:hAnsi="Times New Roman"/>
          <w:sz w:val="28"/>
          <w:szCs w:val="28"/>
        </w:rPr>
        <w:t>ỦY</w:t>
      </w:r>
      <w:r w:rsidR="00487D6C" w:rsidRPr="00CE1D5F">
        <w:rPr>
          <w:rFonts w:ascii="Times New Roman" w:hAnsi="Times New Roman"/>
          <w:sz w:val="28"/>
          <w:szCs w:val="28"/>
        </w:rPr>
        <w:t xml:space="preserve"> BAN NHÂN DÂN TỈNH</w:t>
      </w:r>
      <w:r w:rsidR="00F00069" w:rsidRPr="00CE1D5F">
        <w:rPr>
          <w:rFonts w:ascii="Times New Roman" w:hAnsi="Times New Roman"/>
          <w:sz w:val="28"/>
          <w:szCs w:val="28"/>
        </w:rPr>
        <w:t xml:space="preserve"> </w:t>
      </w:r>
      <w:r w:rsidR="002848E6" w:rsidRPr="00CE1D5F">
        <w:rPr>
          <w:rFonts w:ascii="Times New Roman" w:hAnsi="Times New Roman"/>
          <w:sz w:val="28"/>
          <w:szCs w:val="28"/>
        </w:rPr>
        <w:t xml:space="preserve"> </w:t>
      </w:r>
    </w:p>
    <w:p w:rsidR="00EF0FDF" w:rsidRPr="00FD1A21" w:rsidRDefault="00EC7024" w:rsidP="008F65BA">
      <w:pPr>
        <w:pStyle w:val="BodyText"/>
        <w:spacing w:after="0"/>
        <w:ind w:firstLine="720"/>
        <w:jc w:val="both"/>
        <w:rPr>
          <w:noProof/>
          <w:sz w:val="28"/>
          <w:szCs w:val="28"/>
        </w:rPr>
      </w:pPr>
      <w:r w:rsidRPr="00FD1A21">
        <w:rPr>
          <w:noProof/>
          <w:sz w:val="28"/>
          <w:szCs w:val="28"/>
          <w:lang w:val="vi-VN"/>
        </w:rPr>
        <w:t xml:space="preserve">Căn cứ Luật Tổ chức </w:t>
      </w:r>
      <w:r w:rsidRPr="00FD1A21">
        <w:rPr>
          <w:noProof/>
          <w:sz w:val="28"/>
          <w:szCs w:val="28"/>
        </w:rPr>
        <w:t>Chính quyền địa phương ngày 19/6/2015</w:t>
      </w:r>
      <w:r w:rsidRPr="00FD1A21">
        <w:rPr>
          <w:noProof/>
          <w:sz w:val="28"/>
          <w:szCs w:val="28"/>
          <w:lang w:val="vi-VN"/>
        </w:rPr>
        <w:t>;</w:t>
      </w:r>
      <w:r w:rsidR="004B10B1" w:rsidRPr="00FD1A21">
        <w:rPr>
          <w:noProof/>
          <w:sz w:val="28"/>
          <w:szCs w:val="28"/>
        </w:rPr>
        <w:t xml:space="preserve">  </w:t>
      </w:r>
      <w:r w:rsidR="00F00069" w:rsidRPr="00FD1A21">
        <w:rPr>
          <w:noProof/>
          <w:sz w:val="28"/>
          <w:szCs w:val="28"/>
        </w:rPr>
        <w:t xml:space="preserve">  </w:t>
      </w:r>
      <w:r w:rsidRPr="00FD1A21">
        <w:rPr>
          <w:noProof/>
          <w:sz w:val="28"/>
          <w:szCs w:val="28"/>
        </w:rPr>
        <w:t xml:space="preserve">   </w:t>
      </w:r>
    </w:p>
    <w:p w:rsidR="00D81C1B" w:rsidRPr="00FD1A21" w:rsidRDefault="00780860" w:rsidP="008F65BA">
      <w:pPr>
        <w:ind w:firstLine="720"/>
        <w:jc w:val="both"/>
        <w:rPr>
          <w:rFonts w:ascii="Times New Roman" w:hAnsi="Times New Roman"/>
          <w:sz w:val="28"/>
          <w:szCs w:val="28"/>
        </w:rPr>
      </w:pPr>
      <w:r w:rsidRPr="00FD1A21">
        <w:rPr>
          <w:rFonts w:ascii="Times New Roman" w:hAnsi="Times New Roman"/>
          <w:sz w:val="28"/>
          <w:szCs w:val="28"/>
          <w:lang w:val="vi-VN"/>
        </w:rPr>
        <w:t>Căn cứ Luật Đầu tư công số 49/2014/QH13, ngày 18/6/2014</w:t>
      </w:r>
      <w:r w:rsidRPr="00FD1A21">
        <w:rPr>
          <w:rFonts w:ascii="Times New Roman" w:hAnsi="Times New Roman"/>
          <w:sz w:val="28"/>
          <w:szCs w:val="28"/>
        </w:rPr>
        <w:t>;</w:t>
      </w:r>
      <w:r w:rsidR="008317C4" w:rsidRPr="00FD1A21">
        <w:rPr>
          <w:rFonts w:ascii="Times New Roman" w:hAnsi="Times New Roman"/>
          <w:sz w:val="28"/>
          <w:szCs w:val="28"/>
        </w:rPr>
        <w:t xml:space="preserve"> Luật Xây dựng số 50/2014/QH13, ngày 18/6/2014;</w:t>
      </w:r>
    </w:p>
    <w:p w:rsidR="00367ADF" w:rsidRPr="00FD1A21" w:rsidRDefault="009E521C" w:rsidP="008F65BA">
      <w:pPr>
        <w:ind w:firstLine="720"/>
        <w:jc w:val="both"/>
        <w:rPr>
          <w:rFonts w:ascii="Times New Roman" w:hAnsi="Times New Roman"/>
          <w:sz w:val="28"/>
          <w:szCs w:val="28"/>
        </w:rPr>
      </w:pPr>
      <w:r w:rsidRPr="00FD1A21">
        <w:rPr>
          <w:rFonts w:ascii="Times New Roman" w:hAnsi="Times New Roman"/>
          <w:sz w:val="28"/>
          <w:szCs w:val="28"/>
        </w:rPr>
        <w:t xml:space="preserve">Căn cứ </w:t>
      </w:r>
      <w:r w:rsidR="008317C4" w:rsidRPr="00FD1A21">
        <w:rPr>
          <w:rFonts w:ascii="Times New Roman" w:hAnsi="Times New Roman"/>
          <w:sz w:val="28"/>
          <w:szCs w:val="28"/>
          <w:lang w:val="vi-VN"/>
        </w:rPr>
        <w:t>Nghị định số 136/2015/NĐ-CP</w:t>
      </w:r>
      <w:r w:rsidR="008317C4" w:rsidRPr="00FD1A21">
        <w:rPr>
          <w:rFonts w:ascii="Times New Roman" w:hAnsi="Times New Roman"/>
          <w:sz w:val="28"/>
          <w:szCs w:val="28"/>
        </w:rPr>
        <w:t>,</w:t>
      </w:r>
      <w:r w:rsidR="008317C4" w:rsidRPr="00FD1A21">
        <w:rPr>
          <w:rFonts w:ascii="Times New Roman" w:hAnsi="Times New Roman"/>
          <w:sz w:val="28"/>
          <w:szCs w:val="28"/>
          <w:lang w:val="vi-VN"/>
        </w:rPr>
        <w:t xml:space="preserve"> ngày 31/12/2015 của Chính phủ hướng dẫn thi hành một số điều của Luật đầu tư công</w:t>
      </w:r>
      <w:r w:rsidRPr="00FD1A21">
        <w:rPr>
          <w:rFonts w:ascii="Times New Roman" w:hAnsi="Times New Roman"/>
          <w:sz w:val="28"/>
          <w:szCs w:val="28"/>
        </w:rPr>
        <w:t>;</w:t>
      </w:r>
    </w:p>
    <w:p w:rsidR="00F4743B" w:rsidRPr="00FD1A21" w:rsidRDefault="00344108" w:rsidP="008F65BA">
      <w:pPr>
        <w:ind w:firstLine="720"/>
        <w:jc w:val="both"/>
        <w:rPr>
          <w:rFonts w:ascii="Times New Roman" w:hAnsi="Times New Roman"/>
          <w:sz w:val="28"/>
          <w:szCs w:val="28"/>
        </w:rPr>
      </w:pPr>
      <w:r w:rsidRPr="00FD1A21">
        <w:rPr>
          <w:rFonts w:ascii="Times New Roman" w:hAnsi="Times New Roman"/>
          <w:noProof/>
          <w:sz w:val="28"/>
          <w:szCs w:val="28"/>
          <w:lang w:val="vi-VN"/>
        </w:rPr>
        <w:t xml:space="preserve">Xét </w:t>
      </w:r>
      <w:r w:rsidR="00FC7E5F" w:rsidRPr="00FD1A21">
        <w:rPr>
          <w:rFonts w:ascii="Times New Roman" w:hAnsi="Times New Roman"/>
          <w:noProof/>
          <w:sz w:val="28"/>
          <w:szCs w:val="28"/>
        </w:rPr>
        <w:t>B</w:t>
      </w:r>
      <w:r w:rsidR="00161DDD" w:rsidRPr="00FD1A21">
        <w:rPr>
          <w:rFonts w:ascii="Times New Roman" w:hAnsi="Times New Roman"/>
          <w:noProof/>
          <w:sz w:val="28"/>
          <w:szCs w:val="28"/>
          <w:lang w:val="vi-VN"/>
        </w:rPr>
        <w:t>áo cáo</w:t>
      </w:r>
      <w:r w:rsidR="001C16B7" w:rsidRPr="00FD1A21">
        <w:rPr>
          <w:rFonts w:ascii="Times New Roman" w:hAnsi="Times New Roman"/>
          <w:sz w:val="28"/>
          <w:szCs w:val="28"/>
          <w:lang w:val="de-DE"/>
        </w:rPr>
        <w:t xml:space="preserve"> số</w:t>
      </w:r>
      <w:r w:rsidR="00447F8E" w:rsidRPr="00FD1A21">
        <w:rPr>
          <w:rFonts w:ascii="Times New Roman" w:hAnsi="Times New Roman"/>
          <w:sz w:val="28"/>
          <w:szCs w:val="28"/>
          <w:lang w:val="de-DE"/>
        </w:rPr>
        <w:t xml:space="preserve"> </w:t>
      </w:r>
      <w:r w:rsidR="001A725C">
        <w:rPr>
          <w:rFonts w:ascii="Times New Roman" w:hAnsi="Times New Roman"/>
          <w:sz w:val="28"/>
          <w:szCs w:val="28"/>
          <w:lang w:val="de-DE"/>
        </w:rPr>
        <w:t>2145</w:t>
      </w:r>
      <w:r w:rsidR="001C16B7" w:rsidRPr="00FD1A21">
        <w:rPr>
          <w:rFonts w:ascii="Times New Roman" w:hAnsi="Times New Roman"/>
          <w:sz w:val="28"/>
          <w:szCs w:val="28"/>
          <w:lang w:val="de-DE"/>
        </w:rPr>
        <w:t>/</w:t>
      </w:r>
      <w:r w:rsidR="00161DDD" w:rsidRPr="00FD1A21">
        <w:rPr>
          <w:rFonts w:ascii="Times New Roman" w:hAnsi="Times New Roman"/>
          <w:sz w:val="28"/>
          <w:szCs w:val="28"/>
          <w:lang w:val="de-DE"/>
        </w:rPr>
        <w:t>BC</w:t>
      </w:r>
      <w:r w:rsidR="00626676" w:rsidRPr="006E79D6">
        <w:rPr>
          <w:rFonts w:ascii="Times New Roman" w:hAnsi="Times New Roman"/>
          <w:sz w:val="28"/>
          <w:szCs w:val="28"/>
          <w:lang w:val="de-DE"/>
        </w:rPr>
        <w:t>-</w:t>
      </w:r>
      <w:r w:rsidR="001C16B7" w:rsidRPr="006E79D6">
        <w:rPr>
          <w:rFonts w:ascii="Times New Roman" w:hAnsi="Times New Roman"/>
          <w:sz w:val="28"/>
          <w:szCs w:val="28"/>
          <w:lang w:val="de-DE"/>
        </w:rPr>
        <w:t>S</w:t>
      </w:r>
      <w:r w:rsidR="00A76D07" w:rsidRPr="006E79D6">
        <w:rPr>
          <w:rFonts w:ascii="Times New Roman" w:hAnsi="Times New Roman"/>
          <w:sz w:val="28"/>
          <w:szCs w:val="28"/>
          <w:lang w:val="de-DE"/>
        </w:rPr>
        <w:t>KHĐT</w:t>
      </w:r>
      <w:r w:rsidR="00FA6607" w:rsidRPr="006E79D6">
        <w:rPr>
          <w:rFonts w:ascii="Times New Roman" w:hAnsi="Times New Roman"/>
          <w:sz w:val="28"/>
          <w:szCs w:val="28"/>
          <w:lang w:val="de-DE"/>
        </w:rPr>
        <w:t>-</w:t>
      </w:r>
      <w:r w:rsidR="00A3225B">
        <w:rPr>
          <w:rFonts w:ascii="Times New Roman" w:hAnsi="Times New Roman"/>
          <w:sz w:val="28"/>
          <w:szCs w:val="28"/>
          <w:lang w:val="de-DE"/>
        </w:rPr>
        <w:t>KT</w:t>
      </w:r>
      <w:r w:rsidR="00BB335E" w:rsidRPr="006E79D6">
        <w:rPr>
          <w:rFonts w:ascii="Times New Roman" w:hAnsi="Times New Roman"/>
          <w:sz w:val="28"/>
          <w:szCs w:val="28"/>
          <w:lang w:val="vi-VN"/>
        </w:rPr>
        <w:t>,</w:t>
      </w:r>
      <w:r w:rsidR="001C16B7" w:rsidRPr="006E79D6">
        <w:rPr>
          <w:rFonts w:ascii="Times New Roman" w:hAnsi="Times New Roman"/>
          <w:sz w:val="28"/>
          <w:szCs w:val="28"/>
          <w:lang w:val="de-DE"/>
        </w:rPr>
        <w:t xml:space="preserve"> ngày </w:t>
      </w:r>
      <w:r w:rsidR="00A3225B">
        <w:rPr>
          <w:rFonts w:ascii="Times New Roman" w:hAnsi="Times New Roman"/>
          <w:sz w:val="28"/>
          <w:szCs w:val="28"/>
          <w:lang w:val="de-DE"/>
        </w:rPr>
        <w:t>02/10</w:t>
      </w:r>
      <w:r w:rsidR="00B517C8" w:rsidRPr="006E79D6">
        <w:rPr>
          <w:rFonts w:ascii="Times New Roman" w:hAnsi="Times New Roman"/>
          <w:sz w:val="28"/>
          <w:szCs w:val="28"/>
          <w:lang w:val="de-DE"/>
        </w:rPr>
        <w:t>/2017</w:t>
      </w:r>
      <w:r w:rsidR="001C16B7" w:rsidRPr="006E79D6">
        <w:rPr>
          <w:rFonts w:ascii="Times New Roman" w:hAnsi="Times New Roman"/>
          <w:sz w:val="28"/>
          <w:szCs w:val="28"/>
          <w:lang w:val="de-DE"/>
        </w:rPr>
        <w:t xml:space="preserve"> </w:t>
      </w:r>
      <w:r w:rsidR="00620695" w:rsidRPr="006E79D6">
        <w:rPr>
          <w:rFonts w:ascii="Times New Roman" w:hAnsi="Times New Roman"/>
          <w:noProof/>
          <w:sz w:val="28"/>
          <w:szCs w:val="28"/>
          <w:lang w:val="vi-VN"/>
        </w:rPr>
        <w:t xml:space="preserve">của </w:t>
      </w:r>
      <w:r w:rsidRPr="006E79D6">
        <w:rPr>
          <w:rFonts w:ascii="Times New Roman" w:hAnsi="Times New Roman"/>
          <w:noProof/>
          <w:sz w:val="28"/>
          <w:szCs w:val="28"/>
          <w:lang w:val="vi-VN"/>
        </w:rPr>
        <w:t>Sở</w:t>
      </w:r>
      <w:r w:rsidR="00161DDD" w:rsidRPr="006E79D6">
        <w:rPr>
          <w:rFonts w:ascii="Times New Roman" w:hAnsi="Times New Roman"/>
          <w:noProof/>
          <w:sz w:val="28"/>
          <w:szCs w:val="28"/>
          <w:lang w:val="vi-VN"/>
        </w:rPr>
        <w:t xml:space="preserve"> Kế hoạch và Đầu tư</w:t>
      </w:r>
      <w:r w:rsidR="00447F8E" w:rsidRPr="006E79D6">
        <w:rPr>
          <w:rFonts w:ascii="Times New Roman" w:hAnsi="Times New Roman"/>
          <w:noProof/>
          <w:sz w:val="28"/>
          <w:szCs w:val="28"/>
          <w:lang w:val="vi-VN"/>
        </w:rPr>
        <w:t xml:space="preserve"> </w:t>
      </w:r>
      <w:r w:rsidR="0027138A" w:rsidRPr="006E79D6">
        <w:rPr>
          <w:rFonts w:ascii="Times New Roman" w:hAnsi="Times New Roman"/>
          <w:noProof/>
          <w:sz w:val="28"/>
          <w:szCs w:val="28"/>
        </w:rPr>
        <w:t>kết quả thẩm đ</w:t>
      </w:r>
      <w:r w:rsidR="00EC04D2" w:rsidRPr="006E79D6">
        <w:rPr>
          <w:rFonts w:ascii="Times New Roman" w:hAnsi="Times New Roman"/>
          <w:noProof/>
          <w:sz w:val="28"/>
          <w:szCs w:val="28"/>
        </w:rPr>
        <w:t xml:space="preserve">ịnh báo cáo đề xuất </w:t>
      </w:r>
      <w:r w:rsidR="00146A27" w:rsidRPr="006E79D6">
        <w:rPr>
          <w:rFonts w:ascii="Times New Roman" w:hAnsi="Times New Roman"/>
          <w:noProof/>
          <w:sz w:val="28"/>
          <w:szCs w:val="28"/>
        </w:rPr>
        <w:t xml:space="preserve">chủ trương đầu tư </w:t>
      </w:r>
      <w:r w:rsidR="00A3225B">
        <w:rPr>
          <w:rFonts w:ascii="Times New Roman" w:hAnsi="Times New Roman"/>
          <w:sz w:val="28"/>
          <w:szCs w:val="28"/>
        </w:rPr>
        <w:t xml:space="preserve">dự án </w:t>
      </w:r>
      <w:r w:rsidR="001A725C" w:rsidRPr="001A725C">
        <w:rPr>
          <w:rFonts w:ascii="Times New Roman" w:hAnsi="Times New Roman"/>
          <w:sz w:val="28"/>
          <w:szCs w:val="28"/>
        </w:rPr>
        <w:t>Đường liên ấp Hiếu Thọ - Hiếu Ngãi, xã Hiếu Thành, huyện Vũng Liêm</w:t>
      </w:r>
      <w:r w:rsidR="00571BE8">
        <w:rPr>
          <w:rFonts w:ascii="Times New Roman" w:hAnsi="Times New Roman"/>
          <w:sz w:val="28"/>
          <w:szCs w:val="28"/>
        </w:rPr>
        <w:t>,</w:t>
      </w:r>
      <w:r w:rsidR="00EA35C9" w:rsidRPr="00FD1A21">
        <w:rPr>
          <w:rFonts w:ascii="Times New Roman" w:hAnsi="Times New Roman"/>
          <w:sz w:val="28"/>
          <w:szCs w:val="28"/>
        </w:rPr>
        <w:t xml:space="preserve"> </w:t>
      </w:r>
      <w:r w:rsidR="00F00069" w:rsidRPr="00FD1A21">
        <w:rPr>
          <w:rFonts w:ascii="Times New Roman" w:hAnsi="Times New Roman"/>
          <w:sz w:val="28"/>
          <w:szCs w:val="28"/>
        </w:rPr>
        <w:t xml:space="preserve"> </w:t>
      </w:r>
      <w:r w:rsidR="008F65BA">
        <w:rPr>
          <w:rFonts w:ascii="Times New Roman" w:hAnsi="Times New Roman"/>
          <w:sz w:val="28"/>
          <w:szCs w:val="28"/>
        </w:rPr>
        <w:t xml:space="preserve"> </w:t>
      </w:r>
      <w:r w:rsidR="00F00069" w:rsidRPr="00FD1A21">
        <w:rPr>
          <w:rFonts w:ascii="Times New Roman" w:hAnsi="Times New Roman"/>
          <w:sz w:val="28"/>
          <w:szCs w:val="28"/>
        </w:rPr>
        <w:t xml:space="preserve"> </w:t>
      </w:r>
      <w:r w:rsidR="0006714D" w:rsidRPr="00FD1A21">
        <w:rPr>
          <w:rFonts w:ascii="Times New Roman" w:hAnsi="Times New Roman"/>
          <w:sz w:val="28"/>
          <w:szCs w:val="28"/>
        </w:rPr>
        <w:t xml:space="preserve"> </w:t>
      </w:r>
      <w:r w:rsidR="00830390" w:rsidRPr="00FD1A21">
        <w:rPr>
          <w:rFonts w:ascii="Times New Roman" w:hAnsi="Times New Roman"/>
          <w:sz w:val="28"/>
          <w:szCs w:val="28"/>
        </w:rPr>
        <w:t xml:space="preserve"> </w:t>
      </w:r>
      <w:r w:rsidR="00A76D07" w:rsidRPr="00FD1A21">
        <w:rPr>
          <w:rFonts w:ascii="Times New Roman" w:hAnsi="Times New Roman"/>
          <w:sz w:val="28"/>
          <w:szCs w:val="28"/>
        </w:rPr>
        <w:t xml:space="preserve"> </w:t>
      </w:r>
      <w:r w:rsidR="00D45D9A" w:rsidRPr="00FD1A21">
        <w:rPr>
          <w:rFonts w:ascii="Times New Roman" w:hAnsi="Times New Roman"/>
          <w:sz w:val="28"/>
          <w:szCs w:val="28"/>
        </w:rPr>
        <w:t xml:space="preserve"> </w:t>
      </w:r>
      <w:r w:rsidR="005428AC" w:rsidRPr="00FD1A21">
        <w:rPr>
          <w:rFonts w:ascii="Times New Roman" w:hAnsi="Times New Roman"/>
          <w:sz w:val="28"/>
          <w:szCs w:val="28"/>
        </w:rPr>
        <w:t xml:space="preserve"> </w:t>
      </w:r>
      <w:r w:rsidR="004840FB" w:rsidRPr="00FD1A21">
        <w:rPr>
          <w:rFonts w:ascii="Times New Roman" w:hAnsi="Times New Roman"/>
          <w:sz w:val="28"/>
          <w:szCs w:val="28"/>
        </w:rPr>
        <w:t xml:space="preserve"> </w:t>
      </w:r>
    </w:p>
    <w:p w:rsidR="00487D6C" w:rsidRPr="00E27257" w:rsidRDefault="00487D6C" w:rsidP="00CF35C4">
      <w:pPr>
        <w:pStyle w:val="Heading2"/>
        <w:spacing w:before="80" w:after="80"/>
        <w:jc w:val="center"/>
        <w:rPr>
          <w:rFonts w:ascii="Times New Roman" w:hAnsi="Times New Roman"/>
          <w:i w:val="0"/>
          <w:iCs/>
          <w:sz w:val="28"/>
          <w:szCs w:val="28"/>
        </w:rPr>
      </w:pPr>
      <w:r w:rsidRPr="00E27257">
        <w:rPr>
          <w:rFonts w:ascii="Times New Roman" w:hAnsi="Times New Roman"/>
          <w:i w:val="0"/>
          <w:iCs/>
          <w:sz w:val="28"/>
          <w:szCs w:val="28"/>
          <w:lang w:val="vi-VN"/>
        </w:rPr>
        <w:t>QUYẾT ĐỊNH:</w:t>
      </w:r>
      <w:r w:rsidR="00F00069" w:rsidRPr="00E27257">
        <w:rPr>
          <w:rFonts w:ascii="Times New Roman" w:hAnsi="Times New Roman"/>
          <w:i w:val="0"/>
          <w:iCs/>
          <w:sz w:val="28"/>
          <w:szCs w:val="28"/>
        </w:rPr>
        <w:t xml:space="preserve">  </w:t>
      </w:r>
      <w:r w:rsidR="00CD573F" w:rsidRPr="00E27257">
        <w:rPr>
          <w:rFonts w:ascii="Times New Roman" w:hAnsi="Times New Roman"/>
          <w:i w:val="0"/>
          <w:iCs/>
          <w:sz w:val="28"/>
          <w:szCs w:val="28"/>
        </w:rPr>
        <w:t xml:space="preserve"> </w:t>
      </w:r>
      <w:r w:rsidR="00B04E3C" w:rsidRPr="00E27257">
        <w:rPr>
          <w:rFonts w:ascii="Times New Roman" w:hAnsi="Times New Roman"/>
          <w:i w:val="0"/>
          <w:iCs/>
          <w:sz w:val="28"/>
          <w:szCs w:val="28"/>
        </w:rPr>
        <w:t xml:space="preserve"> </w:t>
      </w:r>
      <w:r w:rsidR="008146B4" w:rsidRPr="00E27257">
        <w:rPr>
          <w:rFonts w:ascii="Times New Roman" w:hAnsi="Times New Roman"/>
          <w:i w:val="0"/>
          <w:iCs/>
          <w:sz w:val="28"/>
          <w:szCs w:val="28"/>
        </w:rPr>
        <w:t xml:space="preserve"> </w:t>
      </w:r>
      <w:r w:rsidR="00B04E3C" w:rsidRPr="00E27257">
        <w:rPr>
          <w:rFonts w:ascii="Times New Roman" w:hAnsi="Times New Roman"/>
          <w:i w:val="0"/>
          <w:iCs/>
          <w:sz w:val="28"/>
          <w:szCs w:val="28"/>
        </w:rPr>
        <w:t xml:space="preserve">   </w:t>
      </w:r>
      <w:r w:rsidR="007F158A" w:rsidRPr="00E27257">
        <w:rPr>
          <w:rFonts w:ascii="Times New Roman" w:hAnsi="Times New Roman"/>
          <w:i w:val="0"/>
          <w:iCs/>
          <w:sz w:val="28"/>
          <w:szCs w:val="28"/>
        </w:rPr>
        <w:t xml:space="preserve"> </w:t>
      </w:r>
    </w:p>
    <w:p w:rsidR="00A27EB8" w:rsidRPr="008F65BA" w:rsidRDefault="00487D6C" w:rsidP="00980D4A">
      <w:pPr>
        <w:ind w:firstLine="720"/>
        <w:jc w:val="both"/>
        <w:rPr>
          <w:rFonts w:ascii="Times New Roman" w:hAnsi="Times New Roman"/>
          <w:sz w:val="28"/>
          <w:szCs w:val="28"/>
        </w:rPr>
      </w:pPr>
      <w:r w:rsidRPr="008F65BA">
        <w:rPr>
          <w:rFonts w:ascii="Times New Roman" w:hAnsi="Times New Roman"/>
          <w:b/>
          <w:sz w:val="28"/>
          <w:szCs w:val="28"/>
          <w:lang w:val="vi-VN"/>
        </w:rPr>
        <w:t>Điều 1</w:t>
      </w:r>
      <w:r w:rsidR="00C62F7D" w:rsidRPr="008F65BA">
        <w:rPr>
          <w:rFonts w:ascii="Times New Roman" w:hAnsi="Times New Roman"/>
          <w:b/>
          <w:sz w:val="28"/>
          <w:szCs w:val="28"/>
          <w:lang w:val="vi-VN"/>
        </w:rPr>
        <w:t>.</w:t>
      </w:r>
      <w:r w:rsidR="00C62F7D" w:rsidRPr="008F65BA">
        <w:rPr>
          <w:rFonts w:ascii="Times New Roman" w:hAnsi="Times New Roman"/>
          <w:sz w:val="28"/>
          <w:szCs w:val="28"/>
          <w:lang w:val="vi-VN"/>
        </w:rPr>
        <w:t xml:space="preserve"> </w:t>
      </w:r>
      <w:r w:rsidR="00443F23" w:rsidRPr="008F65BA">
        <w:rPr>
          <w:rFonts w:ascii="Times New Roman" w:hAnsi="Times New Roman"/>
          <w:sz w:val="28"/>
          <w:szCs w:val="28"/>
        </w:rPr>
        <w:t>P</w:t>
      </w:r>
      <w:r w:rsidR="00161DDD" w:rsidRPr="008F65BA">
        <w:rPr>
          <w:rFonts w:ascii="Times New Roman" w:hAnsi="Times New Roman"/>
          <w:sz w:val="28"/>
          <w:szCs w:val="28"/>
          <w:lang w:val="vi-VN"/>
        </w:rPr>
        <w:t xml:space="preserve">hê duyệt </w:t>
      </w:r>
      <w:r w:rsidR="008F65BA" w:rsidRPr="008F65BA">
        <w:rPr>
          <w:rFonts w:ascii="Times New Roman" w:hAnsi="Times New Roman"/>
          <w:noProof/>
          <w:sz w:val="28"/>
          <w:szCs w:val="28"/>
        </w:rPr>
        <w:t xml:space="preserve">chủ trương đầu tư </w:t>
      </w:r>
      <w:r w:rsidR="008F65BA" w:rsidRPr="008F65BA">
        <w:rPr>
          <w:rFonts w:ascii="Times New Roman" w:hAnsi="Times New Roman"/>
          <w:sz w:val="28"/>
          <w:szCs w:val="28"/>
        </w:rPr>
        <w:t>dự án Đường liên ấp Hiếu Thọ - Hiếu Ngãi, xã Hiếu Thành, huyện Vũng Liêm</w:t>
      </w:r>
      <w:r w:rsidR="00A709BF" w:rsidRPr="008F65BA">
        <w:rPr>
          <w:rFonts w:ascii="Times New Roman" w:hAnsi="Times New Roman"/>
          <w:sz w:val="28"/>
          <w:szCs w:val="28"/>
        </w:rPr>
        <w:t>, cụ thể như sau</w:t>
      </w:r>
      <w:r w:rsidR="00161DDD" w:rsidRPr="008F65BA">
        <w:rPr>
          <w:rFonts w:ascii="Times New Roman" w:hAnsi="Times New Roman"/>
          <w:sz w:val="28"/>
          <w:szCs w:val="28"/>
          <w:lang w:val="vi-VN"/>
        </w:rPr>
        <w:t>:</w:t>
      </w:r>
      <w:r w:rsidR="00516705" w:rsidRPr="008F65BA">
        <w:rPr>
          <w:rFonts w:ascii="Times New Roman" w:hAnsi="Times New Roman"/>
          <w:sz w:val="28"/>
          <w:szCs w:val="28"/>
        </w:rPr>
        <w:t xml:space="preserve">  </w:t>
      </w:r>
      <w:r w:rsidR="009E521C" w:rsidRPr="008F65BA">
        <w:rPr>
          <w:rFonts w:ascii="Times New Roman" w:hAnsi="Times New Roman"/>
          <w:sz w:val="28"/>
          <w:szCs w:val="28"/>
        </w:rPr>
        <w:t xml:space="preserve"> </w:t>
      </w:r>
      <w:r w:rsidR="00516705" w:rsidRPr="008F65BA">
        <w:rPr>
          <w:rFonts w:ascii="Times New Roman" w:hAnsi="Times New Roman"/>
          <w:sz w:val="28"/>
          <w:szCs w:val="28"/>
        </w:rPr>
        <w:t xml:space="preserve"> </w:t>
      </w:r>
      <w:r w:rsidR="00620695" w:rsidRPr="008F65BA">
        <w:rPr>
          <w:rFonts w:ascii="Times New Roman" w:hAnsi="Times New Roman"/>
          <w:sz w:val="28"/>
          <w:szCs w:val="28"/>
        </w:rPr>
        <w:t xml:space="preserve"> </w:t>
      </w:r>
      <w:r w:rsidR="0077274B" w:rsidRPr="008F65BA">
        <w:rPr>
          <w:rFonts w:ascii="Times New Roman" w:hAnsi="Times New Roman"/>
          <w:sz w:val="28"/>
          <w:szCs w:val="28"/>
        </w:rPr>
        <w:t xml:space="preserve"> </w:t>
      </w:r>
      <w:r w:rsidR="00B517C8" w:rsidRPr="008F65BA">
        <w:rPr>
          <w:rFonts w:ascii="Times New Roman" w:hAnsi="Times New Roman"/>
          <w:sz w:val="28"/>
          <w:szCs w:val="28"/>
        </w:rPr>
        <w:t xml:space="preserve"> </w:t>
      </w:r>
      <w:r w:rsidR="00FA6607" w:rsidRPr="008F65BA">
        <w:rPr>
          <w:rFonts w:ascii="Times New Roman" w:hAnsi="Times New Roman"/>
          <w:sz w:val="28"/>
          <w:szCs w:val="28"/>
        </w:rPr>
        <w:t xml:space="preserve"> </w:t>
      </w:r>
      <w:r w:rsidR="00516705" w:rsidRPr="008F65BA">
        <w:rPr>
          <w:rFonts w:ascii="Times New Roman" w:hAnsi="Times New Roman"/>
          <w:sz w:val="28"/>
          <w:szCs w:val="28"/>
        </w:rPr>
        <w:t xml:space="preserve"> </w:t>
      </w:r>
      <w:r w:rsidR="004840FB" w:rsidRPr="008F65BA">
        <w:rPr>
          <w:rFonts w:ascii="Times New Roman" w:hAnsi="Times New Roman"/>
          <w:sz w:val="28"/>
          <w:szCs w:val="28"/>
        </w:rPr>
        <w:t xml:space="preserve"> </w:t>
      </w:r>
      <w:r w:rsidR="00564746" w:rsidRPr="008F65BA">
        <w:rPr>
          <w:rFonts w:ascii="Times New Roman" w:hAnsi="Times New Roman"/>
          <w:sz w:val="28"/>
          <w:szCs w:val="28"/>
        </w:rPr>
        <w:t xml:space="preserve"> </w:t>
      </w:r>
      <w:r w:rsidR="00734A62" w:rsidRPr="008F65BA">
        <w:rPr>
          <w:rFonts w:ascii="Times New Roman" w:hAnsi="Times New Roman"/>
          <w:sz w:val="28"/>
          <w:szCs w:val="28"/>
        </w:rPr>
        <w:t xml:space="preserve">  </w:t>
      </w:r>
      <w:r w:rsidR="0044636A" w:rsidRPr="008F65BA">
        <w:rPr>
          <w:rFonts w:ascii="Times New Roman" w:hAnsi="Times New Roman"/>
          <w:sz w:val="28"/>
          <w:szCs w:val="28"/>
        </w:rPr>
        <w:t xml:space="preserve"> </w:t>
      </w:r>
      <w:r w:rsidR="00B517C8" w:rsidRPr="008F65BA">
        <w:rPr>
          <w:rFonts w:ascii="Times New Roman" w:hAnsi="Times New Roman"/>
          <w:sz w:val="28"/>
          <w:szCs w:val="28"/>
        </w:rPr>
        <w:t xml:space="preserve"> </w:t>
      </w:r>
      <w:r w:rsidR="0006714D" w:rsidRPr="008F65BA">
        <w:rPr>
          <w:rFonts w:ascii="Times New Roman" w:hAnsi="Times New Roman"/>
          <w:sz w:val="28"/>
          <w:szCs w:val="28"/>
        </w:rPr>
        <w:t xml:space="preserve"> </w:t>
      </w:r>
      <w:r w:rsidR="00734A62" w:rsidRPr="008F65BA">
        <w:rPr>
          <w:rFonts w:ascii="Times New Roman" w:hAnsi="Times New Roman"/>
          <w:sz w:val="28"/>
          <w:szCs w:val="28"/>
        </w:rPr>
        <w:t xml:space="preserve"> </w:t>
      </w:r>
      <w:r w:rsidR="002C766B" w:rsidRPr="008F65BA">
        <w:rPr>
          <w:rFonts w:ascii="Times New Roman" w:hAnsi="Times New Roman"/>
          <w:sz w:val="28"/>
          <w:szCs w:val="28"/>
        </w:rPr>
        <w:t xml:space="preserve"> </w:t>
      </w:r>
      <w:r w:rsidR="00BF0F09" w:rsidRPr="008F65BA">
        <w:rPr>
          <w:rFonts w:ascii="Times New Roman" w:hAnsi="Times New Roman"/>
          <w:sz w:val="28"/>
          <w:szCs w:val="28"/>
        </w:rPr>
        <w:t xml:space="preserve"> </w:t>
      </w:r>
      <w:r w:rsidR="00830390" w:rsidRPr="008F65BA">
        <w:rPr>
          <w:rFonts w:ascii="Times New Roman" w:hAnsi="Times New Roman"/>
          <w:sz w:val="28"/>
          <w:szCs w:val="28"/>
        </w:rPr>
        <w:t xml:space="preserve"> </w:t>
      </w:r>
      <w:r w:rsidR="00B04E3C" w:rsidRPr="008F65BA">
        <w:rPr>
          <w:rFonts w:ascii="Times New Roman" w:hAnsi="Times New Roman"/>
          <w:sz w:val="28"/>
          <w:szCs w:val="28"/>
        </w:rPr>
        <w:t xml:space="preserve"> </w:t>
      </w:r>
      <w:r w:rsidR="00780860" w:rsidRPr="008F65BA">
        <w:rPr>
          <w:rFonts w:ascii="Times New Roman" w:hAnsi="Times New Roman"/>
          <w:sz w:val="28"/>
          <w:szCs w:val="28"/>
        </w:rPr>
        <w:t xml:space="preserve"> </w:t>
      </w:r>
      <w:r w:rsidR="00DC0EC3" w:rsidRPr="008F65BA">
        <w:rPr>
          <w:rFonts w:ascii="Times New Roman" w:hAnsi="Times New Roman"/>
          <w:sz w:val="28"/>
          <w:szCs w:val="28"/>
        </w:rPr>
        <w:t xml:space="preserve"> </w:t>
      </w:r>
      <w:r w:rsidR="00B04E3C" w:rsidRPr="008F65BA">
        <w:rPr>
          <w:rFonts w:ascii="Times New Roman" w:hAnsi="Times New Roman"/>
          <w:sz w:val="28"/>
          <w:szCs w:val="28"/>
        </w:rPr>
        <w:t xml:space="preserve"> </w:t>
      </w:r>
      <w:r w:rsidR="00967AF4" w:rsidRPr="008F65BA">
        <w:rPr>
          <w:rFonts w:ascii="Times New Roman" w:hAnsi="Times New Roman"/>
          <w:sz w:val="28"/>
          <w:szCs w:val="28"/>
        </w:rPr>
        <w:t xml:space="preserve"> </w:t>
      </w:r>
      <w:r w:rsidR="007F158A" w:rsidRPr="008F65BA">
        <w:rPr>
          <w:rFonts w:ascii="Times New Roman" w:hAnsi="Times New Roman"/>
          <w:sz w:val="28"/>
          <w:szCs w:val="28"/>
        </w:rPr>
        <w:t xml:space="preserve">  </w:t>
      </w:r>
      <w:r w:rsidR="00DB11A8" w:rsidRPr="008F65BA">
        <w:rPr>
          <w:rFonts w:ascii="Times New Roman" w:hAnsi="Times New Roman"/>
          <w:sz w:val="28"/>
          <w:szCs w:val="28"/>
        </w:rPr>
        <w:t xml:space="preserve"> </w:t>
      </w:r>
      <w:r w:rsidR="00367ADF" w:rsidRPr="008F65BA">
        <w:rPr>
          <w:rFonts w:ascii="Times New Roman" w:hAnsi="Times New Roman"/>
          <w:sz w:val="28"/>
          <w:szCs w:val="28"/>
        </w:rPr>
        <w:t xml:space="preserve"> </w:t>
      </w:r>
      <w:r w:rsidR="00E01462" w:rsidRPr="008F65BA">
        <w:rPr>
          <w:rFonts w:ascii="Times New Roman" w:hAnsi="Times New Roman"/>
          <w:sz w:val="28"/>
          <w:szCs w:val="28"/>
        </w:rPr>
        <w:t xml:space="preserve"> </w:t>
      </w:r>
      <w:r w:rsidR="00D45D9A" w:rsidRPr="008F65BA">
        <w:rPr>
          <w:rFonts w:ascii="Times New Roman" w:hAnsi="Times New Roman"/>
          <w:sz w:val="28"/>
          <w:szCs w:val="28"/>
        </w:rPr>
        <w:t xml:space="preserve"> </w:t>
      </w:r>
    </w:p>
    <w:p w:rsidR="001A725C" w:rsidRPr="008F65BA" w:rsidRDefault="001A725C" w:rsidP="00980D4A">
      <w:pPr>
        <w:pStyle w:val="Heading3"/>
        <w:tabs>
          <w:tab w:val="left" w:pos="8160"/>
        </w:tabs>
        <w:ind w:firstLine="720"/>
        <w:jc w:val="both"/>
        <w:rPr>
          <w:rFonts w:ascii="Times New Roman" w:hAnsi="Times New Roman"/>
          <w:b w:val="0"/>
          <w:sz w:val="28"/>
          <w:szCs w:val="28"/>
        </w:rPr>
      </w:pPr>
      <w:r w:rsidRPr="008F65BA">
        <w:rPr>
          <w:rFonts w:ascii="Times New Roman" w:hAnsi="Times New Roman"/>
          <w:sz w:val="28"/>
          <w:szCs w:val="28"/>
        </w:rPr>
        <w:t xml:space="preserve">1. Tên dự án: </w:t>
      </w:r>
      <w:r w:rsidRPr="008F65BA">
        <w:rPr>
          <w:rFonts w:ascii="Times New Roman" w:hAnsi="Times New Roman"/>
          <w:b w:val="0"/>
          <w:sz w:val="28"/>
          <w:szCs w:val="28"/>
        </w:rPr>
        <w:t xml:space="preserve">Đường liên ấp Hiếu Thọ - Hiếu Ngãi, xã Hiếu Thành, huyện Vũng Liêm.    </w:t>
      </w:r>
    </w:p>
    <w:p w:rsidR="001A725C" w:rsidRPr="008F65BA" w:rsidRDefault="001A725C" w:rsidP="00980D4A">
      <w:pPr>
        <w:ind w:firstLine="720"/>
        <w:jc w:val="both"/>
        <w:rPr>
          <w:rFonts w:ascii="Times New Roman" w:hAnsi="Times New Roman"/>
          <w:sz w:val="28"/>
          <w:szCs w:val="28"/>
          <w:lang w:val="it-IT"/>
        </w:rPr>
      </w:pPr>
      <w:r w:rsidRPr="008F65BA">
        <w:rPr>
          <w:rFonts w:ascii="Times New Roman" w:hAnsi="Times New Roman"/>
          <w:b/>
          <w:sz w:val="28"/>
          <w:szCs w:val="28"/>
        </w:rPr>
        <w:t>2</w:t>
      </w:r>
      <w:r w:rsidRPr="008F65BA">
        <w:rPr>
          <w:rFonts w:ascii="Times New Roman" w:hAnsi="Times New Roman"/>
          <w:b/>
          <w:sz w:val="28"/>
          <w:szCs w:val="28"/>
          <w:lang w:val="vi-VN"/>
        </w:rPr>
        <w:t>. Mục tiêu đầu tư</w:t>
      </w:r>
      <w:r w:rsidRPr="008F65BA">
        <w:rPr>
          <w:rFonts w:ascii="Times New Roman" w:hAnsi="Times New Roman"/>
          <w:b/>
          <w:sz w:val="28"/>
          <w:szCs w:val="28"/>
        </w:rPr>
        <w:t xml:space="preserve">: </w:t>
      </w:r>
      <w:r w:rsidRPr="008F65BA">
        <w:rPr>
          <w:rFonts w:ascii="Times New Roman" w:hAnsi="Times New Roman"/>
          <w:bCs/>
          <w:spacing w:val="2"/>
          <w:sz w:val="28"/>
          <w:szCs w:val="28"/>
        </w:rPr>
        <w:t>N</w:t>
      </w:r>
      <w:r w:rsidRPr="008F65BA">
        <w:rPr>
          <w:rFonts w:ascii="Times New Roman" w:hAnsi="Times New Roman"/>
          <w:spacing w:val="2"/>
          <w:sz w:val="28"/>
          <w:szCs w:val="28"/>
        </w:rPr>
        <w:t>hằm hoàn chỉnh cơ sở hạ tầng giao thông nông thôn, kết nối với tuyến đường hiện có, đáp ứng yêu cầu đi lại, vận chuyển hàng hóa của người dân vùng dự án, góp phần đạt tiêu chí số 2 về giao thông trong xây dựng nông thôn mới và góp phần thúc đẩy phát triển kinh tế - xã hội của địa phương</w:t>
      </w:r>
      <w:r w:rsidRPr="008F65BA">
        <w:rPr>
          <w:rFonts w:ascii="Times New Roman" w:hAnsi="Times New Roman"/>
          <w:sz w:val="28"/>
          <w:szCs w:val="28"/>
          <w:lang w:val="it-IT"/>
        </w:rPr>
        <w:t xml:space="preserve">. </w:t>
      </w:r>
    </w:p>
    <w:p w:rsidR="001A725C" w:rsidRPr="00980D4A" w:rsidRDefault="001A725C" w:rsidP="00980D4A">
      <w:pPr>
        <w:ind w:firstLine="720"/>
        <w:jc w:val="both"/>
        <w:rPr>
          <w:rFonts w:ascii="Times New Roman" w:hAnsi="Times New Roman"/>
          <w:sz w:val="28"/>
          <w:szCs w:val="28"/>
          <w:lang w:val="pt-BR"/>
        </w:rPr>
      </w:pPr>
      <w:r w:rsidRPr="00980D4A">
        <w:rPr>
          <w:rFonts w:ascii="Times New Roman" w:hAnsi="Times New Roman"/>
          <w:b/>
          <w:sz w:val="28"/>
          <w:szCs w:val="28"/>
          <w:lang w:val="vi-VN"/>
        </w:rPr>
        <w:t xml:space="preserve">3. Chủ đầu tư: </w:t>
      </w:r>
      <w:r w:rsidRPr="00980D4A">
        <w:rPr>
          <w:rFonts w:ascii="Times New Roman" w:hAnsi="Times New Roman"/>
          <w:spacing w:val="2"/>
          <w:sz w:val="28"/>
          <w:szCs w:val="28"/>
        </w:rPr>
        <w:t>Ban quản lý dự án đầu tư xây dựng huyện Vũng Liêm</w:t>
      </w:r>
      <w:r w:rsidRPr="00980D4A">
        <w:rPr>
          <w:rFonts w:ascii="Times New Roman" w:hAnsi="Times New Roman"/>
          <w:sz w:val="28"/>
          <w:szCs w:val="28"/>
          <w:lang w:val="pt-BR"/>
        </w:rPr>
        <w:t>.</w:t>
      </w:r>
    </w:p>
    <w:p w:rsidR="001A725C" w:rsidRPr="00980D4A" w:rsidRDefault="001A725C" w:rsidP="00980D4A">
      <w:pPr>
        <w:ind w:firstLine="720"/>
        <w:jc w:val="both"/>
        <w:rPr>
          <w:rFonts w:ascii="Times New Roman" w:hAnsi="Times New Roman"/>
          <w:sz w:val="28"/>
          <w:szCs w:val="28"/>
        </w:rPr>
      </w:pPr>
      <w:r w:rsidRPr="00980D4A">
        <w:rPr>
          <w:rFonts w:ascii="Times New Roman" w:hAnsi="Times New Roman"/>
          <w:b/>
          <w:sz w:val="28"/>
          <w:szCs w:val="28"/>
          <w:lang w:val="vi-VN"/>
        </w:rPr>
        <w:t>4. Nội dung và quy mô đầu tư</w:t>
      </w:r>
      <w:r w:rsidR="00980D4A" w:rsidRPr="00980D4A">
        <w:rPr>
          <w:rFonts w:ascii="Times New Roman" w:hAnsi="Times New Roman"/>
          <w:b/>
          <w:sz w:val="28"/>
          <w:szCs w:val="28"/>
        </w:rPr>
        <w:t xml:space="preserve">: </w:t>
      </w:r>
      <w:r w:rsidRPr="00980D4A">
        <w:rPr>
          <w:rFonts w:ascii="Times New Roman" w:hAnsi="Times New Roman"/>
          <w:sz w:val="28"/>
          <w:szCs w:val="28"/>
        </w:rPr>
        <w:t>Đầu tư xây dựng mới với chiều dài tuyến đường khoảng 2.145m, mặt đường láng nhựa rộng 3,5m, nền đường rộng 5,5m, cao độ thiết kế +2,2m, tải trọng 5 tấn. Đồng thời, công trình còn đầu tư 04 cống trên tuyến, chiều dài mỗi cống khoảng 12m, đường kính cống từ 100÷120cm.</w:t>
      </w:r>
    </w:p>
    <w:p w:rsidR="001A725C" w:rsidRPr="008F65BA" w:rsidRDefault="001A725C" w:rsidP="00980D4A">
      <w:pPr>
        <w:pStyle w:val="Style3"/>
        <w:spacing w:before="0" w:after="0" w:line="240" w:lineRule="auto"/>
        <w:ind w:firstLine="720"/>
        <w:rPr>
          <w:rFonts w:ascii="Times New Roman" w:hAnsi="Times New Roman"/>
          <w:sz w:val="28"/>
          <w:szCs w:val="28"/>
        </w:rPr>
      </w:pPr>
      <w:r w:rsidRPr="008F65BA">
        <w:rPr>
          <w:rFonts w:ascii="Times New Roman" w:hAnsi="Times New Roman"/>
          <w:b/>
          <w:sz w:val="28"/>
          <w:szCs w:val="28"/>
        </w:rPr>
        <w:t xml:space="preserve">5. Nhóm dự án: </w:t>
      </w:r>
      <w:r w:rsidRPr="008F65BA">
        <w:rPr>
          <w:rFonts w:ascii="Times New Roman" w:hAnsi="Times New Roman"/>
          <w:sz w:val="28"/>
          <w:szCs w:val="28"/>
        </w:rPr>
        <w:t>Nhóm C.</w:t>
      </w:r>
    </w:p>
    <w:p w:rsidR="001A725C" w:rsidRPr="008F65BA" w:rsidRDefault="001A725C" w:rsidP="00980D4A">
      <w:pPr>
        <w:ind w:firstLine="720"/>
        <w:jc w:val="both"/>
        <w:rPr>
          <w:rFonts w:ascii="Times New Roman" w:hAnsi="Times New Roman"/>
          <w:sz w:val="28"/>
          <w:szCs w:val="28"/>
        </w:rPr>
      </w:pPr>
      <w:r w:rsidRPr="008F65BA">
        <w:rPr>
          <w:rFonts w:ascii="Times New Roman" w:hAnsi="Times New Roman"/>
          <w:b/>
          <w:sz w:val="28"/>
          <w:szCs w:val="28"/>
        </w:rPr>
        <w:t>6</w:t>
      </w:r>
      <w:r w:rsidRPr="008F65BA">
        <w:rPr>
          <w:rFonts w:ascii="Times New Roman" w:hAnsi="Times New Roman"/>
          <w:b/>
          <w:sz w:val="28"/>
          <w:szCs w:val="28"/>
          <w:lang w:val="vi-VN"/>
        </w:rPr>
        <w:t>. Địa điểm:</w:t>
      </w:r>
      <w:r w:rsidRPr="008F65BA">
        <w:rPr>
          <w:rFonts w:ascii="Times New Roman" w:hAnsi="Times New Roman"/>
          <w:sz w:val="28"/>
          <w:szCs w:val="28"/>
        </w:rPr>
        <w:t xml:space="preserve"> </w:t>
      </w:r>
      <w:r w:rsidRPr="008F65BA">
        <w:rPr>
          <w:rFonts w:ascii="Times New Roman" w:hAnsi="Times New Roman"/>
          <w:spacing w:val="2"/>
          <w:sz w:val="28"/>
          <w:szCs w:val="28"/>
          <w:lang w:val="nb-NO"/>
        </w:rPr>
        <w:t>Xã Hiếu Thành, huyện Vũng Liêm</w:t>
      </w:r>
      <w:r w:rsidRPr="008F65BA">
        <w:rPr>
          <w:rFonts w:ascii="Times New Roman" w:hAnsi="Times New Roman"/>
          <w:sz w:val="28"/>
          <w:szCs w:val="28"/>
        </w:rPr>
        <w:t xml:space="preserve">. </w:t>
      </w:r>
    </w:p>
    <w:p w:rsidR="001A725C" w:rsidRPr="008F65BA" w:rsidRDefault="001A725C" w:rsidP="00980D4A">
      <w:pPr>
        <w:ind w:firstLine="720"/>
        <w:jc w:val="both"/>
        <w:rPr>
          <w:rFonts w:ascii="Times New Roman" w:hAnsi="Times New Roman"/>
          <w:bCs/>
          <w:iCs/>
          <w:sz w:val="28"/>
          <w:szCs w:val="28"/>
          <w:lang w:val="pt-BR"/>
        </w:rPr>
      </w:pPr>
      <w:r w:rsidRPr="008F65BA">
        <w:rPr>
          <w:rFonts w:ascii="Times New Roman" w:hAnsi="Times New Roman"/>
          <w:b/>
          <w:sz w:val="28"/>
          <w:szCs w:val="28"/>
          <w:lang w:val="pt-BR"/>
        </w:rPr>
        <w:t>7. Hình thức đầu tư:</w:t>
      </w:r>
      <w:r w:rsidRPr="008F65BA">
        <w:rPr>
          <w:rFonts w:ascii="Times New Roman" w:hAnsi="Times New Roman"/>
          <w:sz w:val="28"/>
          <w:szCs w:val="28"/>
          <w:lang w:val="pt-BR"/>
        </w:rPr>
        <w:t xml:space="preserve"> </w:t>
      </w:r>
      <w:r w:rsidRPr="008F65BA">
        <w:rPr>
          <w:rFonts w:ascii="Times New Roman" w:hAnsi="Times New Roman"/>
          <w:spacing w:val="2"/>
          <w:sz w:val="28"/>
          <w:szCs w:val="28"/>
          <w:lang w:val="nb-NO"/>
        </w:rPr>
        <w:t>Xây dựng mới</w:t>
      </w:r>
      <w:r w:rsidRPr="008F65BA">
        <w:rPr>
          <w:rFonts w:ascii="Times New Roman" w:hAnsi="Times New Roman"/>
          <w:bCs/>
          <w:iCs/>
          <w:sz w:val="28"/>
          <w:szCs w:val="28"/>
          <w:lang w:val="pt-BR"/>
        </w:rPr>
        <w:t>.</w:t>
      </w:r>
    </w:p>
    <w:p w:rsidR="001A725C" w:rsidRPr="008F65BA" w:rsidRDefault="001A725C" w:rsidP="00980D4A">
      <w:pPr>
        <w:tabs>
          <w:tab w:val="right" w:pos="8505"/>
        </w:tabs>
        <w:ind w:firstLine="720"/>
        <w:jc w:val="both"/>
        <w:rPr>
          <w:rFonts w:ascii="Times New Roman" w:hAnsi="Times New Roman"/>
          <w:sz w:val="28"/>
          <w:szCs w:val="28"/>
          <w:lang w:val="pt-BR"/>
        </w:rPr>
      </w:pPr>
      <w:r w:rsidRPr="008F65BA">
        <w:rPr>
          <w:rFonts w:ascii="Times New Roman" w:hAnsi="Times New Roman"/>
          <w:b/>
          <w:sz w:val="28"/>
          <w:szCs w:val="28"/>
          <w:lang w:val="pt-BR"/>
        </w:rPr>
        <w:t>8</w:t>
      </w:r>
      <w:r w:rsidRPr="008F65BA">
        <w:rPr>
          <w:rFonts w:ascii="Times New Roman" w:hAnsi="Times New Roman"/>
          <w:b/>
          <w:sz w:val="28"/>
          <w:szCs w:val="28"/>
          <w:lang w:val="vi-VN"/>
        </w:rPr>
        <w:t xml:space="preserve">. </w:t>
      </w:r>
      <w:r w:rsidRPr="008F65BA">
        <w:rPr>
          <w:rFonts w:ascii="Times New Roman" w:hAnsi="Times New Roman"/>
          <w:b/>
          <w:sz w:val="28"/>
          <w:szCs w:val="28"/>
          <w:lang w:val="pt-BR"/>
        </w:rPr>
        <w:t>T</w:t>
      </w:r>
      <w:r w:rsidRPr="008F65BA">
        <w:rPr>
          <w:rFonts w:ascii="Times New Roman" w:hAnsi="Times New Roman"/>
          <w:b/>
          <w:sz w:val="28"/>
          <w:szCs w:val="28"/>
          <w:lang w:val="vi-VN"/>
        </w:rPr>
        <w:t xml:space="preserve">ổng mức đầu tư:                                       </w:t>
      </w:r>
      <w:r w:rsidR="008F65BA" w:rsidRPr="008F65BA">
        <w:rPr>
          <w:rFonts w:ascii="Times New Roman" w:hAnsi="Times New Roman"/>
          <w:b/>
          <w:sz w:val="28"/>
          <w:szCs w:val="28"/>
        </w:rPr>
        <w:t xml:space="preserve">         </w:t>
      </w:r>
      <w:r w:rsidRPr="008F65BA">
        <w:rPr>
          <w:rFonts w:ascii="Times New Roman" w:hAnsi="Times New Roman"/>
          <w:b/>
          <w:sz w:val="28"/>
          <w:szCs w:val="28"/>
        </w:rPr>
        <w:t xml:space="preserve">  7.867.621.791</w:t>
      </w:r>
      <w:r w:rsidRPr="008F65BA">
        <w:rPr>
          <w:rFonts w:ascii="Times New Roman" w:hAnsi="Times New Roman"/>
          <w:b/>
          <w:sz w:val="28"/>
          <w:szCs w:val="28"/>
          <w:lang w:val="pt-BR"/>
        </w:rPr>
        <w:t xml:space="preserve"> đồng</w:t>
      </w:r>
      <w:r w:rsidRPr="008F65BA">
        <w:rPr>
          <w:rFonts w:ascii="Times New Roman" w:hAnsi="Times New Roman"/>
          <w:sz w:val="28"/>
          <w:szCs w:val="28"/>
          <w:lang w:val="pt-BR"/>
        </w:rPr>
        <w:t>.</w:t>
      </w:r>
    </w:p>
    <w:p w:rsidR="001A725C" w:rsidRPr="008F65BA" w:rsidRDefault="001A725C" w:rsidP="00980D4A">
      <w:pPr>
        <w:tabs>
          <w:tab w:val="right" w:pos="8080"/>
        </w:tabs>
        <w:ind w:firstLine="720"/>
        <w:jc w:val="both"/>
        <w:rPr>
          <w:rFonts w:ascii="Times New Roman" w:hAnsi="Times New Roman"/>
          <w:i/>
          <w:sz w:val="28"/>
          <w:szCs w:val="28"/>
          <w:lang w:val="pt-BR"/>
        </w:rPr>
      </w:pPr>
      <w:r w:rsidRPr="008F65BA">
        <w:rPr>
          <w:rFonts w:ascii="Times New Roman" w:hAnsi="Times New Roman"/>
          <w:i/>
          <w:sz w:val="28"/>
          <w:szCs w:val="28"/>
          <w:lang w:val="pt-BR"/>
        </w:rPr>
        <w:t>Trong đó:</w:t>
      </w:r>
    </w:p>
    <w:p w:rsidR="001A725C" w:rsidRPr="008F65BA" w:rsidRDefault="001A725C" w:rsidP="00980D4A">
      <w:pPr>
        <w:tabs>
          <w:tab w:val="right" w:pos="8505"/>
        </w:tabs>
        <w:ind w:firstLine="1300"/>
        <w:jc w:val="both"/>
        <w:rPr>
          <w:rFonts w:ascii="Times New Roman" w:hAnsi="Times New Roman"/>
          <w:sz w:val="28"/>
          <w:szCs w:val="28"/>
          <w:lang w:val="pt-BR"/>
        </w:rPr>
      </w:pPr>
      <w:r w:rsidRPr="008F65BA">
        <w:rPr>
          <w:rFonts w:ascii="Times New Roman" w:hAnsi="Times New Roman"/>
          <w:sz w:val="28"/>
          <w:szCs w:val="28"/>
          <w:lang w:val="pt-BR"/>
        </w:rPr>
        <w:t xml:space="preserve">- Chi phí xây dựng:                        </w:t>
      </w:r>
      <w:r w:rsidR="008F65BA" w:rsidRPr="008F65BA">
        <w:rPr>
          <w:rFonts w:ascii="Times New Roman" w:hAnsi="Times New Roman"/>
          <w:sz w:val="28"/>
          <w:szCs w:val="28"/>
          <w:lang w:val="pt-BR"/>
        </w:rPr>
        <w:t xml:space="preserve">                     </w:t>
      </w:r>
      <w:r w:rsidRPr="008F65BA">
        <w:rPr>
          <w:rFonts w:ascii="Times New Roman" w:hAnsi="Times New Roman"/>
          <w:sz w:val="28"/>
          <w:szCs w:val="28"/>
          <w:lang w:val="pt-BR"/>
        </w:rPr>
        <w:t xml:space="preserve"> 4.176.752.370 đồng;</w:t>
      </w:r>
    </w:p>
    <w:p w:rsidR="001A725C" w:rsidRPr="008F65BA" w:rsidRDefault="001A725C" w:rsidP="00980D4A">
      <w:pPr>
        <w:tabs>
          <w:tab w:val="right" w:pos="8505"/>
        </w:tabs>
        <w:ind w:firstLine="1300"/>
        <w:jc w:val="both"/>
        <w:rPr>
          <w:rFonts w:ascii="Times New Roman" w:hAnsi="Times New Roman"/>
          <w:sz w:val="28"/>
          <w:szCs w:val="28"/>
          <w:lang w:val="pt-BR"/>
        </w:rPr>
      </w:pPr>
      <w:r w:rsidRPr="008F65BA">
        <w:rPr>
          <w:rFonts w:ascii="Times New Roman" w:hAnsi="Times New Roman"/>
          <w:sz w:val="28"/>
          <w:szCs w:val="28"/>
          <w:lang w:val="pt-BR"/>
        </w:rPr>
        <w:t xml:space="preserve">- Chi phí QLDA:                        </w:t>
      </w:r>
      <w:r w:rsidR="008F65BA" w:rsidRPr="008F65BA">
        <w:rPr>
          <w:rFonts w:ascii="Times New Roman" w:hAnsi="Times New Roman"/>
          <w:sz w:val="28"/>
          <w:szCs w:val="28"/>
          <w:lang w:val="pt-BR"/>
        </w:rPr>
        <w:t xml:space="preserve">                              </w:t>
      </w:r>
      <w:r w:rsidRPr="008F65BA">
        <w:rPr>
          <w:rFonts w:ascii="Times New Roman" w:hAnsi="Times New Roman"/>
          <w:sz w:val="28"/>
          <w:szCs w:val="28"/>
          <w:lang w:val="pt-BR"/>
        </w:rPr>
        <w:t xml:space="preserve"> 94.352.836 đồng;</w:t>
      </w:r>
    </w:p>
    <w:p w:rsidR="001A725C" w:rsidRPr="008F65BA" w:rsidRDefault="001A725C" w:rsidP="00980D4A">
      <w:pPr>
        <w:tabs>
          <w:tab w:val="right" w:pos="8505"/>
        </w:tabs>
        <w:ind w:firstLine="1300"/>
        <w:jc w:val="both"/>
        <w:rPr>
          <w:rFonts w:ascii="Times New Roman" w:hAnsi="Times New Roman"/>
          <w:sz w:val="28"/>
          <w:szCs w:val="28"/>
          <w:lang w:val="pt-BR"/>
        </w:rPr>
      </w:pPr>
      <w:r w:rsidRPr="008F65BA">
        <w:rPr>
          <w:rFonts w:ascii="Times New Roman" w:hAnsi="Times New Roman"/>
          <w:sz w:val="28"/>
          <w:szCs w:val="28"/>
          <w:lang w:val="pt-BR"/>
        </w:rPr>
        <w:t>- Chi phí tư vấn đầu tư xây d</w:t>
      </w:r>
      <w:r w:rsidR="008F65BA" w:rsidRPr="008F65BA">
        <w:rPr>
          <w:rFonts w:ascii="Times New Roman" w:hAnsi="Times New Roman"/>
          <w:sz w:val="28"/>
          <w:szCs w:val="28"/>
          <w:lang w:val="pt-BR"/>
        </w:rPr>
        <w:t xml:space="preserve">ựng:                          </w:t>
      </w:r>
      <w:r w:rsidRPr="008F65BA">
        <w:rPr>
          <w:rFonts w:ascii="Times New Roman" w:hAnsi="Times New Roman"/>
          <w:sz w:val="28"/>
          <w:szCs w:val="28"/>
          <w:lang w:val="pt-BR"/>
        </w:rPr>
        <w:t xml:space="preserve"> 473.513.393 đồng;</w:t>
      </w:r>
    </w:p>
    <w:p w:rsidR="001A725C" w:rsidRPr="008F65BA" w:rsidRDefault="001A725C" w:rsidP="00980D4A">
      <w:pPr>
        <w:tabs>
          <w:tab w:val="right" w:pos="8505"/>
        </w:tabs>
        <w:ind w:firstLine="1300"/>
        <w:jc w:val="both"/>
        <w:rPr>
          <w:rFonts w:ascii="Times New Roman" w:hAnsi="Times New Roman"/>
          <w:sz w:val="28"/>
          <w:szCs w:val="28"/>
          <w:lang w:val="pt-BR"/>
        </w:rPr>
      </w:pPr>
      <w:r w:rsidRPr="008F65BA">
        <w:rPr>
          <w:rFonts w:ascii="Times New Roman" w:hAnsi="Times New Roman"/>
          <w:sz w:val="28"/>
          <w:szCs w:val="28"/>
          <w:lang w:val="pt-BR"/>
        </w:rPr>
        <w:t xml:space="preserve">- Chi phí khác:                            </w:t>
      </w:r>
      <w:r w:rsidR="008F65BA" w:rsidRPr="008F65BA">
        <w:rPr>
          <w:rFonts w:ascii="Times New Roman" w:hAnsi="Times New Roman"/>
          <w:sz w:val="28"/>
          <w:szCs w:val="28"/>
          <w:lang w:val="pt-BR"/>
        </w:rPr>
        <w:t xml:space="preserve">                           </w:t>
      </w:r>
      <w:r w:rsidRPr="008F65BA">
        <w:rPr>
          <w:rFonts w:ascii="Times New Roman" w:hAnsi="Times New Roman"/>
          <w:sz w:val="28"/>
          <w:szCs w:val="28"/>
          <w:lang w:val="pt-BR"/>
        </w:rPr>
        <w:t xml:space="preserve">  354.906.235 đồng; </w:t>
      </w:r>
    </w:p>
    <w:p w:rsidR="001A725C" w:rsidRPr="008F65BA" w:rsidRDefault="001A725C" w:rsidP="00980D4A">
      <w:pPr>
        <w:tabs>
          <w:tab w:val="right" w:pos="8505"/>
        </w:tabs>
        <w:ind w:firstLine="1300"/>
        <w:jc w:val="both"/>
        <w:rPr>
          <w:rFonts w:ascii="Times New Roman" w:hAnsi="Times New Roman"/>
          <w:sz w:val="28"/>
          <w:szCs w:val="28"/>
          <w:lang w:val="pt-BR"/>
        </w:rPr>
      </w:pPr>
      <w:r w:rsidRPr="008F65BA">
        <w:rPr>
          <w:rFonts w:ascii="Times New Roman" w:hAnsi="Times New Roman"/>
          <w:sz w:val="28"/>
          <w:szCs w:val="28"/>
          <w:lang w:val="pt-BR"/>
        </w:rPr>
        <w:t xml:space="preserve">- Chi phí dự phòng:              </w:t>
      </w:r>
      <w:r w:rsidR="008F65BA" w:rsidRPr="008F65BA">
        <w:rPr>
          <w:rFonts w:ascii="Times New Roman" w:hAnsi="Times New Roman"/>
          <w:sz w:val="28"/>
          <w:szCs w:val="28"/>
          <w:lang w:val="pt-BR"/>
        </w:rPr>
        <w:t xml:space="preserve">                              </w:t>
      </w:r>
      <w:r w:rsidRPr="008F65BA">
        <w:rPr>
          <w:rFonts w:ascii="Times New Roman" w:hAnsi="Times New Roman"/>
          <w:sz w:val="28"/>
          <w:szCs w:val="28"/>
          <w:lang w:val="pt-BR"/>
        </w:rPr>
        <w:t xml:space="preserve">  1.060.896.957 đồng;</w:t>
      </w:r>
    </w:p>
    <w:p w:rsidR="001A725C" w:rsidRPr="008F65BA" w:rsidRDefault="001A725C" w:rsidP="00980D4A">
      <w:pPr>
        <w:tabs>
          <w:tab w:val="right" w:pos="8505"/>
        </w:tabs>
        <w:ind w:firstLine="1300"/>
        <w:jc w:val="both"/>
        <w:rPr>
          <w:rFonts w:ascii="Times New Roman" w:hAnsi="Times New Roman"/>
          <w:sz w:val="28"/>
          <w:szCs w:val="28"/>
          <w:lang w:val="pt-BR"/>
        </w:rPr>
      </w:pPr>
      <w:r w:rsidRPr="008F65BA">
        <w:rPr>
          <w:rFonts w:ascii="Times New Roman" w:hAnsi="Times New Roman"/>
          <w:sz w:val="28"/>
          <w:szCs w:val="28"/>
          <w:lang w:val="pt-BR"/>
        </w:rPr>
        <w:t xml:space="preserve">- Chi phí bồi hoàn, GPMB:                                </w:t>
      </w:r>
      <w:r w:rsidR="008F65BA" w:rsidRPr="008F65BA">
        <w:rPr>
          <w:rFonts w:ascii="Times New Roman" w:hAnsi="Times New Roman"/>
          <w:sz w:val="28"/>
          <w:szCs w:val="28"/>
          <w:lang w:val="pt-BR"/>
        </w:rPr>
        <w:t xml:space="preserve"> </w:t>
      </w:r>
      <w:r w:rsidRPr="008F65BA">
        <w:rPr>
          <w:rFonts w:ascii="Times New Roman" w:hAnsi="Times New Roman"/>
          <w:sz w:val="28"/>
          <w:szCs w:val="28"/>
          <w:lang w:val="pt-BR"/>
        </w:rPr>
        <w:t xml:space="preserve"> 1.707.200.000 đồng.</w:t>
      </w:r>
    </w:p>
    <w:p w:rsidR="001A725C" w:rsidRPr="008F65BA" w:rsidRDefault="001A725C" w:rsidP="00980D4A">
      <w:pPr>
        <w:tabs>
          <w:tab w:val="right" w:pos="8505"/>
        </w:tabs>
        <w:ind w:firstLine="1300"/>
        <w:jc w:val="both"/>
        <w:rPr>
          <w:rFonts w:ascii="Times New Roman" w:hAnsi="Times New Roman"/>
          <w:sz w:val="28"/>
          <w:szCs w:val="28"/>
          <w:lang w:val="pt-BR"/>
        </w:rPr>
      </w:pPr>
      <w:r w:rsidRPr="008F65BA">
        <w:rPr>
          <w:rFonts w:ascii="Times New Roman" w:hAnsi="Times New Roman"/>
          <w:sz w:val="28"/>
          <w:szCs w:val="28"/>
          <w:lang w:val="pt-BR"/>
        </w:rPr>
        <w:tab/>
        <w:t>(</w:t>
      </w:r>
      <w:r w:rsidRPr="008F65BA">
        <w:rPr>
          <w:rFonts w:ascii="Times New Roman" w:hAnsi="Times New Roman"/>
          <w:i/>
          <w:sz w:val="28"/>
          <w:szCs w:val="28"/>
          <w:lang w:val="pt-BR"/>
        </w:rPr>
        <w:t>Trong đó chi phí vận động nhân dân đóng góp đất đai, cây trồng khoảng 612.000.000 đồng</w:t>
      </w:r>
      <w:r w:rsidRPr="008F65BA">
        <w:rPr>
          <w:rFonts w:ascii="Times New Roman" w:hAnsi="Times New Roman"/>
          <w:sz w:val="28"/>
          <w:szCs w:val="28"/>
          <w:lang w:val="pt-BR"/>
        </w:rPr>
        <w:t>).</w:t>
      </w:r>
    </w:p>
    <w:p w:rsidR="001A725C" w:rsidRPr="008F65BA" w:rsidRDefault="001A725C" w:rsidP="00980D4A">
      <w:pPr>
        <w:ind w:firstLine="720"/>
        <w:jc w:val="both"/>
        <w:rPr>
          <w:rFonts w:ascii="Times New Roman" w:hAnsi="Times New Roman"/>
          <w:sz w:val="28"/>
          <w:szCs w:val="28"/>
        </w:rPr>
      </w:pPr>
      <w:r w:rsidRPr="008F65BA">
        <w:rPr>
          <w:rFonts w:ascii="Times New Roman" w:hAnsi="Times New Roman"/>
          <w:b/>
          <w:sz w:val="28"/>
          <w:szCs w:val="28"/>
          <w:lang w:val="pt-BR"/>
        </w:rPr>
        <w:lastRenderedPageBreak/>
        <w:t>9</w:t>
      </w:r>
      <w:r w:rsidRPr="008F65BA">
        <w:rPr>
          <w:rFonts w:ascii="Times New Roman" w:hAnsi="Times New Roman"/>
          <w:b/>
          <w:sz w:val="28"/>
          <w:szCs w:val="28"/>
          <w:lang w:val="vi-VN"/>
        </w:rPr>
        <w:t>. Nguồn vốn:</w:t>
      </w:r>
      <w:r w:rsidRPr="008F65BA">
        <w:rPr>
          <w:rFonts w:ascii="Times New Roman" w:hAnsi="Times New Roman"/>
          <w:i/>
          <w:sz w:val="28"/>
          <w:szCs w:val="28"/>
          <w:lang w:val="vi-VN"/>
        </w:rPr>
        <w:t xml:space="preserve"> </w:t>
      </w:r>
      <w:r w:rsidRPr="008F65BA">
        <w:rPr>
          <w:rFonts w:ascii="Times New Roman" w:hAnsi="Times New Roman"/>
          <w:sz w:val="28"/>
          <w:szCs w:val="28"/>
        </w:rPr>
        <w:t>Vốn ngân sách Nhà nước (</w:t>
      </w:r>
      <w:r w:rsidRPr="008F65BA">
        <w:rPr>
          <w:rFonts w:ascii="Times New Roman" w:hAnsi="Times New Roman"/>
          <w:bCs/>
          <w:spacing w:val="2"/>
          <w:sz w:val="28"/>
          <w:szCs w:val="28"/>
          <w:lang w:val="nb-NO"/>
        </w:rPr>
        <w:t>Ngân sách Trung ương thực hiện Chương trình mục tiêu quốc gia xây dựng nông thôn mới và vốn ngân sách tỉnh (hỗ trợ chi phí xây dựng khoảng 4.000 triệu đồng); phần vốn còn lại sử dụng vốn ngân sách UBND huyện Vũng Liêm và nguồn vốn nhân dân đóng góp</w:t>
      </w:r>
      <w:r w:rsidRPr="008F65BA">
        <w:rPr>
          <w:rFonts w:ascii="Times New Roman" w:hAnsi="Times New Roman"/>
          <w:sz w:val="28"/>
          <w:szCs w:val="28"/>
        </w:rPr>
        <w:t xml:space="preserve">). </w:t>
      </w:r>
    </w:p>
    <w:p w:rsidR="001A725C" w:rsidRPr="008F65BA" w:rsidRDefault="001A725C" w:rsidP="00980D4A">
      <w:pPr>
        <w:ind w:firstLine="720"/>
        <w:jc w:val="both"/>
        <w:rPr>
          <w:rFonts w:ascii="Times New Roman" w:hAnsi="Times New Roman"/>
          <w:sz w:val="28"/>
          <w:szCs w:val="28"/>
        </w:rPr>
      </w:pPr>
      <w:r w:rsidRPr="008F65BA">
        <w:rPr>
          <w:rFonts w:ascii="Times New Roman" w:hAnsi="Times New Roman"/>
          <w:b/>
          <w:sz w:val="28"/>
          <w:szCs w:val="28"/>
          <w:lang w:val="pt-BR"/>
        </w:rPr>
        <w:t>10</w:t>
      </w:r>
      <w:r w:rsidRPr="008F65BA">
        <w:rPr>
          <w:rFonts w:ascii="Times New Roman" w:hAnsi="Times New Roman"/>
          <w:b/>
          <w:sz w:val="28"/>
          <w:szCs w:val="28"/>
          <w:lang w:val="vi-VN"/>
        </w:rPr>
        <w:t>. Tiến độ thực hiện</w:t>
      </w:r>
      <w:r w:rsidRPr="008F65BA">
        <w:rPr>
          <w:rFonts w:ascii="Times New Roman" w:hAnsi="Times New Roman"/>
          <w:sz w:val="28"/>
          <w:szCs w:val="28"/>
          <w:lang w:val="vi-VN"/>
        </w:rPr>
        <w:t>: Năm 201</w:t>
      </w:r>
      <w:r w:rsidRPr="008F65BA">
        <w:rPr>
          <w:rFonts w:ascii="Times New Roman" w:hAnsi="Times New Roman"/>
          <w:sz w:val="28"/>
          <w:szCs w:val="28"/>
          <w:lang w:val="pt-BR"/>
        </w:rPr>
        <w:t xml:space="preserve">8 </w:t>
      </w:r>
      <w:r w:rsidRPr="008F65BA">
        <w:rPr>
          <w:rFonts w:ascii="Times New Roman" w:hAnsi="Times New Roman"/>
          <w:sz w:val="28"/>
          <w:szCs w:val="28"/>
          <w:lang w:val="vi-VN"/>
        </w:rPr>
        <w:t>-</w:t>
      </w:r>
      <w:r w:rsidRPr="008F65BA">
        <w:rPr>
          <w:rFonts w:ascii="Times New Roman" w:hAnsi="Times New Roman"/>
          <w:sz w:val="28"/>
          <w:szCs w:val="28"/>
        </w:rPr>
        <w:t xml:space="preserve"> </w:t>
      </w:r>
      <w:r w:rsidRPr="008F65BA">
        <w:rPr>
          <w:rFonts w:ascii="Times New Roman" w:hAnsi="Times New Roman"/>
          <w:sz w:val="28"/>
          <w:szCs w:val="28"/>
          <w:lang w:val="vi-VN"/>
        </w:rPr>
        <w:t>20</w:t>
      </w:r>
      <w:r w:rsidRPr="008F65BA">
        <w:rPr>
          <w:rFonts w:ascii="Times New Roman" w:hAnsi="Times New Roman"/>
          <w:sz w:val="28"/>
          <w:szCs w:val="28"/>
        </w:rPr>
        <w:t>20</w:t>
      </w:r>
      <w:r w:rsidRPr="008F65BA">
        <w:rPr>
          <w:rFonts w:ascii="Times New Roman" w:hAnsi="Times New Roman"/>
          <w:sz w:val="28"/>
          <w:szCs w:val="28"/>
          <w:lang w:val="vi-VN"/>
        </w:rPr>
        <w:t>.</w:t>
      </w:r>
      <w:r w:rsidRPr="008F65BA">
        <w:rPr>
          <w:rFonts w:ascii="Times New Roman" w:hAnsi="Times New Roman"/>
          <w:sz w:val="28"/>
          <w:szCs w:val="28"/>
        </w:rPr>
        <w:t xml:space="preserve">  </w:t>
      </w:r>
    </w:p>
    <w:p w:rsidR="00A66780" w:rsidRPr="00CF35C4" w:rsidRDefault="00A66780" w:rsidP="00980D4A">
      <w:pPr>
        <w:ind w:firstLine="720"/>
        <w:jc w:val="both"/>
        <w:rPr>
          <w:rFonts w:ascii="Times New Roman" w:hAnsi="Times New Roman"/>
          <w:b/>
          <w:sz w:val="28"/>
          <w:szCs w:val="28"/>
        </w:rPr>
      </w:pPr>
      <w:r w:rsidRPr="00CF35C4">
        <w:rPr>
          <w:rFonts w:ascii="Times New Roman" w:hAnsi="Times New Roman"/>
          <w:b/>
          <w:sz w:val="28"/>
          <w:szCs w:val="28"/>
          <w:lang w:val="vi-VN"/>
        </w:rPr>
        <w:t>Điều 2.</w:t>
      </w:r>
      <w:r w:rsidR="00515DC3" w:rsidRPr="00CF35C4">
        <w:rPr>
          <w:rFonts w:ascii="Times New Roman" w:hAnsi="Times New Roman"/>
          <w:sz w:val="28"/>
          <w:szCs w:val="28"/>
          <w:lang w:val="vi-VN"/>
        </w:rPr>
        <w:t xml:space="preserve"> Giao </w:t>
      </w:r>
      <w:r w:rsidRPr="00CF35C4">
        <w:rPr>
          <w:rFonts w:ascii="Times New Roman" w:hAnsi="Times New Roman"/>
          <w:sz w:val="28"/>
          <w:szCs w:val="28"/>
          <w:lang w:val="vi-VN"/>
        </w:rPr>
        <w:t>Sở Kế hoạch và Đầu tư</w:t>
      </w:r>
      <w:r w:rsidR="00123544" w:rsidRPr="00CF35C4">
        <w:rPr>
          <w:rFonts w:ascii="Times New Roman" w:hAnsi="Times New Roman"/>
          <w:sz w:val="28"/>
          <w:szCs w:val="28"/>
        </w:rPr>
        <w:t xml:space="preserve">; </w:t>
      </w:r>
      <w:r w:rsidR="003777CE" w:rsidRPr="00CF35C4">
        <w:rPr>
          <w:rFonts w:ascii="Times New Roman" w:hAnsi="Times New Roman"/>
          <w:spacing w:val="2"/>
          <w:sz w:val="28"/>
          <w:szCs w:val="28"/>
        </w:rPr>
        <w:t xml:space="preserve">Ban quản lý dự án đầu tư xây dựng huyện </w:t>
      </w:r>
      <w:r w:rsidR="008F65BA">
        <w:rPr>
          <w:rFonts w:ascii="Times New Roman" w:hAnsi="Times New Roman"/>
          <w:spacing w:val="2"/>
          <w:sz w:val="28"/>
          <w:szCs w:val="28"/>
        </w:rPr>
        <w:t>Vũng Liêm</w:t>
      </w:r>
      <w:r w:rsidR="003777CE" w:rsidRPr="00CF35C4">
        <w:rPr>
          <w:rFonts w:ascii="Times New Roman" w:hAnsi="Times New Roman"/>
          <w:spacing w:val="2"/>
          <w:sz w:val="28"/>
          <w:szCs w:val="28"/>
        </w:rPr>
        <w:t xml:space="preserve"> </w:t>
      </w:r>
      <w:r w:rsidR="009E521C" w:rsidRPr="00CF35C4">
        <w:rPr>
          <w:rFonts w:ascii="Times New Roman" w:hAnsi="Times New Roman"/>
          <w:sz w:val="28"/>
          <w:szCs w:val="28"/>
          <w:lang w:val="vi-VN"/>
        </w:rPr>
        <w:t xml:space="preserve">triển khai thực hiện theo </w:t>
      </w:r>
      <w:r w:rsidRPr="00CF35C4">
        <w:rPr>
          <w:rFonts w:ascii="Times New Roman" w:hAnsi="Times New Roman"/>
          <w:sz w:val="28"/>
          <w:szCs w:val="28"/>
          <w:lang w:val="vi-VN"/>
        </w:rPr>
        <w:t>quy định hiện hành của Nhà nước</w:t>
      </w:r>
      <w:r w:rsidR="006C17DF" w:rsidRPr="00CF35C4">
        <w:rPr>
          <w:rFonts w:ascii="Times New Roman" w:hAnsi="Times New Roman"/>
          <w:sz w:val="28"/>
          <w:szCs w:val="28"/>
          <w:lang w:val="vi-VN"/>
        </w:rPr>
        <w:t>.</w:t>
      </w:r>
      <w:r w:rsidR="00242C3E" w:rsidRPr="00CF35C4">
        <w:rPr>
          <w:rFonts w:ascii="Times New Roman" w:hAnsi="Times New Roman"/>
          <w:sz w:val="28"/>
          <w:szCs w:val="28"/>
        </w:rPr>
        <w:t xml:space="preserve"> </w:t>
      </w:r>
      <w:r w:rsidR="00E64953" w:rsidRPr="00CF35C4">
        <w:rPr>
          <w:rFonts w:ascii="Times New Roman" w:hAnsi="Times New Roman"/>
          <w:sz w:val="28"/>
          <w:szCs w:val="28"/>
        </w:rPr>
        <w:t xml:space="preserve">  </w:t>
      </w:r>
      <w:r w:rsidR="004A525E" w:rsidRPr="00CF35C4">
        <w:rPr>
          <w:rFonts w:ascii="Times New Roman" w:hAnsi="Times New Roman"/>
          <w:sz w:val="28"/>
          <w:szCs w:val="28"/>
        </w:rPr>
        <w:t xml:space="preserve"> </w:t>
      </w:r>
      <w:r w:rsidR="006667FB" w:rsidRPr="00CF35C4">
        <w:rPr>
          <w:rFonts w:ascii="Times New Roman" w:hAnsi="Times New Roman"/>
          <w:sz w:val="28"/>
          <w:szCs w:val="28"/>
        </w:rPr>
        <w:t xml:space="preserve"> </w:t>
      </w:r>
    </w:p>
    <w:p w:rsidR="00CD19F0" w:rsidRPr="00CF35C4" w:rsidRDefault="00CD19F0" w:rsidP="00980D4A">
      <w:pPr>
        <w:ind w:firstLine="720"/>
        <w:jc w:val="both"/>
        <w:rPr>
          <w:rFonts w:ascii="Times New Roman" w:hAnsi="Times New Roman"/>
          <w:bCs/>
          <w:sz w:val="28"/>
          <w:szCs w:val="28"/>
        </w:rPr>
      </w:pPr>
      <w:r w:rsidRPr="00CF35C4">
        <w:rPr>
          <w:rFonts w:ascii="Times New Roman" w:hAnsi="Times New Roman"/>
          <w:b/>
          <w:sz w:val="28"/>
          <w:szCs w:val="28"/>
          <w:lang w:val="vi-VN"/>
        </w:rPr>
        <w:t xml:space="preserve">Điều </w:t>
      </w:r>
      <w:r w:rsidR="00A66780" w:rsidRPr="00CF35C4">
        <w:rPr>
          <w:rFonts w:ascii="Times New Roman" w:hAnsi="Times New Roman"/>
          <w:b/>
          <w:sz w:val="28"/>
          <w:szCs w:val="28"/>
          <w:lang w:val="vi-VN"/>
        </w:rPr>
        <w:t>3</w:t>
      </w:r>
      <w:r w:rsidRPr="00CF35C4">
        <w:rPr>
          <w:rFonts w:ascii="Times New Roman" w:hAnsi="Times New Roman"/>
          <w:b/>
          <w:sz w:val="28"/>
          <w:szCs w:val="28"/>
          <w:lang w:val="vi-VN"/>
        </w:rPr>
        <w:t>.</w:t>
      </w:r>
      <w:r w:rsidRPr="00CF35C4">
        <w:rPr>
          <w:rFonts w:ascii="Times New Roman" w:hAnsi="Times New Roman"/>
          <w:bCs/>
          <w:sz w:val="28"/>
          <w:szCs w:val="28"/>
          <w:lang w:val="vi-VN"/>
        </w:rPr>
        <w:t xml:space="preserve"> </w:t>
      </w:r>
      <w:r w:rsidR="00883B4E" w:rsidRPr="00CF35C4">
        <w:rPr>
          <w:rFonts w:ascii="Times New Roman" w:hAnsi="Times New Roman"/>
          <w:sz w:val="28"/>
          <w:szCs w:val="28"/>
          <w:lang w:val="vi-VN"/>
        </w:rPr>
        <w:t>Chánh Văn phòng UBND tỉnh, Giám đốc Sở</w:t>
      </w:r>
      <w:r w:rsidR="00161DDD" w:rsidRPr="00CF35C4">
        <w:rPr>
          <w:rFonts w:ascii="Times New Roman" w:hAnsi="Times New Roman"/>
          <w:sz w:val="28"/>
          <w:szCs w:val="28"/>
          <w:lang w:val="vi-VN"/>
        </w:rPr>
        <w:t xml:space="preserve"> Kế hoạch và Đầu tư</w:t>
      </w:r>
      <w:r w:rsidR="00883B4E" w:rsidRPr="00CF35C4">
        <w:rPr>
          <w:rFonts w:ascii="Times New Roman" w:hAnsi="Times New Roman"/>
          <w:sz w:val="28"/>
          <w:szCs w:val="28"/>
          <w:lang w:val="vi-VN"/>
        </w:rPr>
        <w:t xml:space="preserve">, </w:t>
      </w:r>
      <w:r w:rsidR="008D1A66" w:rsidRPr="00CF35C4">
        <w:rPr>
          <w:rFonts w:ascii="Times New Roman" w:hAnsi="Times New Roman"/>
          <w:sz w:val="28"/>
          <w:szCs w:val="28"/>
          <w:lang w:val="vi-VN"/>
        </w:rPr>
        <w:t>Giám đốc Sở Tài chính</w:t>
      </w:r>
      <w:r w:rsidR="00D75762" w:rsidRPr="00CF35C4">
        <w:rPr>
          <w:rFonts w:ascii="Times New Roman" w:hAnsi="Times New Roman"/>
          <w:sz w:val="28"/>
          <w:szCs w:val="28"/>
        </w:rPr>
        <w:t xml:space="preserve">, Giám đốc </w:t>
      </w:r>
      <w:r w:rsidR="00852B9D" w:rsidRPr="00CF35C4">
        <w:rPr>
          <w:rFonts w:ascii="Times New Roman" w:hAnsi="Times New Roman"/>
          <w:sz w:val="28"/>
          <w:szCs w:val="28"/>
          <w:lang w:val="pt-BR"/>
        </w:rPr>
        <w:t xml:space="preserve">Sở </w:t>
      </w:r>
      <w:r w:rsidR="003777CE" w:rsidRPr="00CF35C4">
        <w:rPr>
          <w:rFonts w:ascii="Times New Roman" w:hAnsi="Times New Roman"/>
          <w:spacing w:val="2"/>
          <w:sz w:val="28"/>
          <w:szCs w:val="28"/>
          <w:lang w:val="pt-BR"/>
        </w:rPr>
        <w:t>Giao thông Vận tải</w:t>
      </w:r>
      <w:r w:rsidR="00B517C8" w:rsidRPr="00CF35C4">
        <w:rPr>
          <w:rFonts w:ascii="Times New Roman" w:hAnsi="Times New Roman"/>
          <w:sz w:val="28"/>
          <w:szCs w:val="28"/>
        </w:rPr>
        <w:t xml:space="preserve">, </w:t>
      </w:r>
      <w:r w:rsidR="00FA6607" w:rsidRPr="00CF35C4">
        <w:rPr>
          <w:rFonts w:ascii="Times New Roman" w:hAnsi="Times New Roman"/>
          <w:sz w:val="28"/>
          <w:szCs w:val="28"/>
        </w:rPr>
        <w:t xml:space="preserve">Giám đốc Sở Xây dựng, Giám đốc Sở Tài nguyên và Môi trường, </w:t>
      </w:r>
      <w:r w:rsidR="00FC31BE" w:rsidRPr="00CF35C4">
        <w:rPr>
          <w:rFonts w:ascii="Times New Roman" w:hAnsi="Times New Roman"/>
          <w:sz w:val="28"/>
          <w:szCs w:val="28"/>
          <w:lang w:val="vi-VN"/>
        </w:rPr>
        <w:t>Giám đốc Kho bạc Nhà nước Vĩnh Long</w:t>
      </w:r>
      <w:r w:rsidR="009B6355" w:rsidRPr="00CF35C4">
        <w:rPr>
          <w:rFonts w:ascii="Times New Roman" w:hAnsi="Times New Roman"/>
          <w:sz w:val="28"/>
          <w:szCs w:val="28"/>
        </w:rPr>
        <w:t xml:space="preserve">, </w:t>
      </w:r>
      <w:r w:rsidR="003777CE" w:rsidRPr="00CF35C4">
        <w:rPr>
          <w:rFonts w:ascii="Times New Roman" w:hAnsi="Times New Roman"/>
          <w:sz w:val="28"/>
          <w:szCs w:val="28"/>
        </w:rPr>
        <w:t xml:space="preserve">Chủ tịch UBND huyện </w:t>
      </w:r>
      <w:r w:rsidR="008F65BA">
        <w:rPr>
          <w:rFonts w:ascii="Times New Roman" w:hAnsi="Times New Roman"/>
          <w:sz w:val="28"/>
          <w:szCs w:val="28"/>
        </w:rPr>
        <w:t>Vũng Liêm</w:t>
      </w:r>
      <w:r w:rsidR="003777CE" w:rsidRPr="00CF35C4">
        <w:rPr>
          <w:rFonts w:ascii="Times New Roman" w:hAnsi="Times New Roman"/>
          <w:spacing w:val="2"/>
          <w:sz w:val="28"/>
          <w:szCs w:val="28"/>
          <w:lang w:val="pt-BR"/>
        </w:rPr>
        <w:t xml:space="preserve">, </w:t>
      </w:r>
      <w:r w:rsidR="009B6355" w:rsidRPr="00CF35C4">
        <w:rPr>
          <w:rFonts w:ascii="Times New Roman" w:hAnsi="Times New Roman"/>
          <w:sz w:val="28"/>
          <w:szCs w:val="28"/>
        </w:rPr>
        <w:t xml:space="preserve">Giám đốc </w:t>
      </w:r>
      <w:r w:rsidR="002E5903" w:rsidRPr="00CF35C4">
        <w:rPr>
          <w:rFonts w:ascii="Times New Roman" w:hAnsi="Times New Roman"/>
          <w:spacing w:val="2"/>
          <w:sz w:val="28"/>
          <w:szCs w:val="28"/>
        </w:rPr>
        <w:t xml:space="preserve">Ban Quản lý dự án đầu tư xây dựng huyện </w:t>
      </w:r>
      <w:r w:rsidR="008F65BA">
        <w:rPr>
          <w:rFonts w:ascii="Times New Roman" w:hAnsi="Times New Roman"/>
          <w:spacing w:val="2"/>
          <w:sz w:val="28"/>
          <w:szCs w:val="28"/>
        </w:rPr>
        <w:t>Vũng liêm</w:t>
      </w:r>
      <w:r w:rsidR="002E5903" w:rsidRPr="00CF35C4">
        <w:rPr>
          <w:rFonts w:ascii="Times New Roman" w:hAnsi="Times New Roman"/>
          <w:spacing w:val="2"/>
          <w:sz w:val="28"/>
          <w:szCs w:val="28"/>
        </w:rPr>
        <w:t xml:space="preserve"> </w:t>
      </w:r>
      <w:r w:rsidRPr="00CF35C4">
        <w:rPr>
          <w:rFonts w:ascii="Times New Roman" w:hAnsi="Times New Roman"/>
          <w:sz w:val="28"/>
          <w:szCs w:val="28"/>
          <w:lang w:val="vi-VN"/>
        </w:rPr>
        <w:t xml:space="preserve">và </w:t>
      </w:r>
      <w:r w:rsidR="007548F7" w:rsidRPr="00CF35C4">
        <w:rPr>
          <w:rFonts w:ascii="Times New Roman" w:hAnsi="Times New Roman"/>
          <w:sz w:val="28"/>
          <w:szCs w:val="28"/>
          <w:lang w:val="vi-VN"/>
        </w:rPr>
        <w:t>T</w:t>
      </w:r>
      <w:r w:rsidRPr="00CF35C4">
        <w:rPr>
          <w:rFonts w:ascii="Times New Roman" w:hAnsi="Times New Roman"/>
          <w:sz w:val="28"/>
          <w:szCs w:val="28"/>
          <w:lang w:val="vi-VN"/>
        </w:rPr>
        <w:t xml:space="preserve">hủ trưởng các đơn vị có liên quan chịu trách nhiệm thi hành </w:t>
      </w:r>
      <w:r w:rsidR="007070A5" w:rsidRPr="00CF35C4">
        <w:rPr>
          <w:rFonts w:ascii="Times New Roman" w:hAnsi="Times New Roman"/>
          <w:sz w:val="28"/>
          <w:szCs w:val="28"/>
          <w:lang w:val="vi-VN"/>
        </w:rPr>
        <w:t>Q</w:t>
      </w:r>
      <w:r w:rsidRPr="00CF35C4">
        <w:rPr>
          <w:rFonts w:ascii="Times New Roman" w:hAnsi="Times New Roman"/>
          <w:sz w:val="28"/>
          <w:szCs w:val="28"/>
          <w:lang w:val="vi-VN"/>
        </w:rPr>
        <w:t>uyết định này</w:t>
      </w:r>
      <w:r w:rsidR="007977B8" w:rsidRPr="00CF35C4">
        <w:rPr>
          <w:rFonts w:ascii="Times New Roman" w:hAnsi="Times New Roman"/>
          <w:bCs/>
          <w:sz w:val="28"/>
          <w:szCs w:val="28"/>
        </w:rPr>
        <w:t>.</w:t>
      </w:r>
      <w:r w:rsidR="00941D2F" w:rsidRPr="00CF35C4">
        <w:rPr>
          <w:rFonts w:ascii="Times New Roman" w:hAnsi="Times New Roman"/>
          <w:bCs/>
          <w:sz w:val="28"/>
          <w:szCs w:val="28"/>
        </w:rPr>
        <w:t xml:space="preserve"> </w:t>
      </w:r>
      <w:r w:rsidR="00F91882" w:rsidRPr="00CF35C4">
        <w:rPr>
          <w:rFonts w:ascii="Times New Roman" w:hAnsi="Times New Roman"/>
          <w:bCs/>
          <w:sz w:val="28"/>
          <w:szCs w:val="28"/>
        </w:rPr>
        <w:t xml:space="preserve"> </w:t>
      </w:r>
      <w:r w:rsidR="00780860" w:rsidRPr="00CF35C4">
        <w:rPr>
          <w:rFonts w:ascii="Times New Roman" w:hAnsi="Times New Roman"/>
          <w:bCs/>
          <w:sz w:val="28"/>
          <w:szCs w:val="28"/>
        </w:rPr>
        <w:t xml:space="preserve"> </w:t>
      </w:r>
      <w:r w:rsidR="00BD0629" w:rsidRPr="00CF35C4">
        <w:rPr>
          <w:rFonts w:ascii="Times New Roman" w:hAnsi="Times New Roman"/>
          <w:bCs/>
          <w:sz w:val="28"/>
          <w:szCs w:val="28"/>
        </w:rPr>
        <w:t xml:space="preserve"> </w:t>
      </w:r>
      <w:r w:rsidR="00300A48" w:rsidRPr="00CF35C4">
        <w:rPr>
          <w:rFonts w:ascii="Times New Roman" w:hAnsi="Times New Roman"/>
          <w:bCs/>
          <w:sz w:val="28"/>
          <w:szCs w:val="28"/>
        </w:rPr>
        <w:t xml:space="preserve"> </w:t>
      </w:r>
      <w:r w:rsidR="003777CE" w:rsidRPr="00CF35C4">
        <w:rPr>
          <w:rFonts w:ascii="Times New Roman" w:hAnsi="Times New Roman"/>
          <w:bCs/>
          <w:sz w:val="28"/>
          <w:szCs w:val="28"/>
        </w:rPr>
        <w:t xml:space="preserve"> </w:t>
      </w:r>
    </w:p>
    <w:p w:rsidR="00CD19F0" w:rsidRPr="00CF35C4" w:rsidRDefault="00CD19F0" w:rsidP="00980D4A">
      <w:pPr>
        <w:spacing w:after="160"/>
        <w:ind w:firstLine="720"/>
        <w:jc w:val="both"/>
        <w:rPr>
          <w:rFonts w:ascii="Times New Roman" w:hAnsi="Times New Roman"/>
          <w:sz w:val="28"/>
          <w:szCs w:val="28"/>
        </w:rPr>
      </w:pPr>
      <w:r w:rsidRPr="00CF35C4">
        <w:rPr>
          <w:rFonts w:ascii="Times New Roman" w:hAnsi="Times New Roman"/>
          <w:sz w:val="28"/>
          <w:szCs w:val="28"/>
          <w:lang w:val="vi-VN"/>
        </w:rPr>
        <w:t>Quyết định n</w:t>
      </w:r>
      <w:r w:rsidR="00BF041E" w:rsidRPr="00CF35C4">
        <w:rPr>
          <w:rFonts w:ascii="Times New Roman" w:hAnsi="Times New Roman"/>
          <w:sz w:val="28"/>
          <w:szCs w:val="28"/>
          <w:lang w:val="vi-VN"/>
        </w:rPr>
        <w:t>ày có hiệu lực kể từ ngày ký./.</w:t>
      </w:r>
      <w:r w:rsidR="00852B9D" w:rsidRPr="00CF35C4">
        <w:rPr>
          <w:rFonts w:ascii="Times New Roman" w:hAnsi="Times New Roman"/>
          <w:sz w:val="28"/>
          <w:szCs w:val="28"/>
        </w:rPr>
        <w:t xml:space="preserve"> </w:t>
      </w:r>
    </w:p>
    <w:tbl>
      <w:tblPr>
        <w:tblW w:w="9090" w:type="dxa"/>
        <w:tblInd w:w="108" w:type="dxa"/>
        <w:tblLook w:val="01E0"/>
      </w:tblPr>
      <w:tblGrid>
        <w:gridCol w:w="4545"/>
        <w:gridCol w:w="4545"/>
      </w:tblGrid>
      <w:tr w:rsidR="00463340" w:rsidRPr="00F512E7">
        <w:tc>
          <w:tcPr>
            <w:tcW w:w="4545" w:type="dxa"/>
            <w:shd w:val="clear" w:color="auto" w:fill="auto"/>
          </w:tcPr>
          <w:p w:rsidR="00463340" w:rsidRPr="00F512E7" w:rsidRDefault="00463340" w:rsidP="000B477C">
            <w:pPr>
              <w:jc w:val="both"/>
              <w:rPr>
                <w:rFonts w:ascii="Times New Roman" w:hAnsi="Times New Roman"/>
                <w:sz w:val="24"/>
                <w:lang w:val="nl-NL"/>
              </w:rPr>
            </w:pPr>
            <w:r w:rsidRPr="00F512E7">
              <w:rPr>
                <w:rFonts w:ascii="Times New Roman" w:hAnsi="Times New Roman"/>
                <w:b/>
                <w:i/>
                <w:sz w:val="24"/>
                <w:lang w:val="nl-NL"/>
              </w:rPr>
              <w:t>Nơi nhận:</w:t>
            </w:r>
            <w:r w:rsidRPr="00F512E7">
              <w:rPr>
                <w:rFonts w:ascii="Times New Roman" w:hAnsi="Times New Roman"/>
                <w:sz w:val="24"/>
                <w:lang w:val="nl-NL"/>
              </w:rPr>
              <w:tab/>
            </w:r>
            <w:r w:rsidRPr="00F512E7">
              <w:rPr>
                <w:rFonts w:ascii="Times New Roman" w:hAnsi="Times New Roman"/>
                <w:sz w:val="24"/>
                <w:lang w:val="nl-NL"/>
              </w:rPr>
              <w:tab/>
            </w:r>
            <w:r w:rsidRPr="00F512E7">
              <w:rPr>
                <w:rFonts w:ascii="Times New Roman" w:hAnsi="Times New Roman"/>
                <w:sz w:val="24"/>
                <w:lang w:val="nl-NL"/>
              </w:rPr>
              <w:tab/>
            </w:r>
            <w:r w:rsidRPr="00F512E7">
              <w:rPr>
                <w:rFonts w:ascii="Times New Roman" w:hAnsi="Times New Roman"/>
                <w:b/>
                <w:bCs/>
                <w:sz w:val="24"/>
                <w:lang w:val="nl-NL"/>
              </w:rPr>
              <w:t xml:space="preserve"> </w:t>
            </w:r>
          </w:p>
          <w:p w:rsidR="00D40FF8" w:rsidRPr="00F512E7" w:rsidRDefault="00D40FF8" w:rsidP="00A66780">
            <w:pPr>
              <w:rPr>
                <w:rFonts w:ascii="Times New Roman" w:hAnsi="Times New Roman"/>
                <w:sz w:val="22"/>
                <w:szCs w:val="22"/>
                <w:lang w:val="nl-NL"/>
              </w:rPr>
            </w:pPr>
            <w:r w:rsidRPr="00F512E7">
              <w:rPr>
                <w:rFonts w:ascii="Times New Roman" w:hAnsi="Times New Roman"/>
                <w:sz w:val="22"/>
                <w:szCs w:val="22"/>
                <w:lang w:val="vi-VN"/>
              </w:rPr>
              <w:t xml:space="preserve">- Như điều </w:t>
            </w:r>
            <w:r w:rsidR="00A66780" w:rsidRPr="00F512E7">
              <w:rPr>
                <w:rFonts w:ascii="Times New Roman" w:hAnsi="Times New Roman"/>
                <w:sz w:val="22"/>
                <w:szCs w:val="22"/>
                <w:lang w:val="nl-NL"/>
              </w:rPr>
              <w:t>3</w:t>
            </w:r>
            <w:r w:rsidR="00A66780" w:rsidRPr="00F512E7">
              <w:rPr>
                <w:rFonts w:ascii="Times New Roman" w:hAnsi="Times New Roman"/>
                <w:sz w:val="22"/>
                <w:szCs w:val="22"/>
                <w:lang w:val="vi-VN"/>
              </w:rPr>
              <w:t xml:space="preserve">; </w:t>
            </w:r>
          </w:p>
          <w:p w:rsidR="00A66780" w:rsidRPr="00F512E7" w:rsidRDefault="00A66780" w:rsidP="00A66780">
            <w:pPr>
              <w:rPr>
                <w:rFonts w:ascii="Times New Roman" w:hAnsi="Times New Roman"/>
                <w:sz w:val="22"/>
                <w:szCs w:val="22"/>
                <w:lang w:val="nl-NL"/>
              </w:rPr>
            </w:pPr>
            <w:r w:rsidRPr="00F512E7">
              <w:rPr>
                <w:rFonts w:ascii="Times New Roman" w:hAnsi="Times New Roman"/>
                <w:sz w:val="22"/>
                <w:szCs w:val="22"/>
                <w:lang w:val="nl-NL"/>
              </w:rPr>
              <w:t>- CT, các PCT UBND tỉnh;</w:t>
            </w:r>
          </w:p>
          <w:p w:rsidR="00A66780" w:rsidRPr="00F512E7" w:rsidRDefault="00A66780" w:rsidP="00A66780">
            <w:pPr>
              <w:rPr>
                <w:rFonts w:ascii="Times New Roman" w:hAnsi="Times New Roman"/>
                <w:sz w:val="22"/>
                <w:szCs w:val="22"/>
                <w:lang w:val="nl-NL"/>
              </w:rPr>
            </w:pPr>
            <w:r w:rsidRPr="00F512E7">
              <w:rPr>
                <w:rFonts w:ascii="Times New Roman" w:hAnsi="Times New Roman"/>
                <w:sz w:val="22"/>
                <w:szCs w:val="22"/>
                <w:lang w:val="nl-NL"/>
              </w:rPr>
              <w:t>- LĐ. VP. UBND tỉnh;</w:t>
            </w:r>
          </w:p>
          <w:p w:rsidR="00D40FF8" w:rsidRPr="00F512E7" w:rsidRDefault="00D40FF8" w:rsidP="00A66780">
            <w:pPr>
              <w:rPr>
                <w:rFonts w:ascii="Times New Roman" w:hAnsi="Times New Roman"/>
                <w:sz w:val="22"/>
                <w:szCs w:val="22"/>
                <w:lang w:val="vi-VN"/>
              </w:rPr>
            </w:pPr>
            <w:r w:rsidRPr="00F512E7">
              <w:rPr>
                <w:rFonts w:ascii="Times New Roman" w:hAnsi="Times New Roman"/>
                <w:sz w:val="22"/>
                <w:szCs w:val="22"/>
                <w:lang w:val="vi-VN"/>
              </w:rPr>
              <w:t>- Phòng KTTH;</w:t>
            </w:r>
          </w:p>
          <w:p w:rsidR="00463340" w:rsidRPr="00F512E7" w:rsidRDefault="00A27CAF" w:rsidP="00A66780">
            <w:pPr>
              <w:rPr>
                <w:rFonts w:ascii="Times New Roman" w:hAnsi="Times New Roman"/>
                <w:sz w:val="22"/>
                <w:szCs w:val="22"/>
              </w:rPr>
            </w:pPr>
            <w:r w:rsidRPr="00F512E7">
              <w:rPr>
                <w:rFonts w:ascii="Times New Roman" w:hAnsi="Times New Roman"/>
                <w:noProof/>
                <w:sz w:val="22"/>
                <w:szCs w:val="22"/>
              </w:rPr>
              <w:t xml:space="preserve">- Lưu: VT, </w:t>
            </w:r>
            <w:r w:rsidR="00A66780" w:rsidRPr="00F512E7">
              <w:rPr>
                <w:rFonts w:ascii="Times New Roman" w:hAnsi="Times New Roman"/>
                <w:noProof/>
                <w:sz w:val="22"/>
                <w:szCs w:val="22"/>
              </w:rPr>
              <w:t>5</w:t>
            </w:r>
            <w:r w:rsidRPr="00F512E7">
              <w:rPr>
                <w:rFonts w:ascii="Times New Roman" w:hAnsi="Times New Roman"/>
                <w:noProof/>
                <w:sz w:val="22"/>
                <w:szCs w:val="22"/>
              </w:rPr>
              <w:t>.</w:t>
            </w:r>
            <w:r w:rsidR="00A66780" w:rsidRPr="00F512E7">
              <w:rPr>
                <w:rFonts w:ascii="Times New Roman" w:hAnsi="Times New Roman"/>
                <w:noProof/>
                <w:sz w:val="22"/>
                <w:szCs w:val="22"/>
              </w:rPr>
              <w:t>0</w:t>
            </w:r>
            <w:r w:rsidR="00D40FF8" w:rsidRPr="00F512E7">
              <w:rPr>
                <w:rFonts w:ascii="Times New Roman" w:hAnsi="Times New Roman"/>
                <w:noProof/>
                <w:sz w:val="22"/>
                <w:szCs w:val="22"/>
              </w:rPr>
              <w:t>4.0</w:t>
            </w:r>
            <w:r w:rsidR="00981840" w:rsidRPr="00F512E7">
              <w:rPr>
                <w:rFonts w:ascii="Times New Roman" w:hAnsi="Times New Roman"/>
                <w:noProof/>
                <w:sz w:val="22"/>
                <w:szCs w:val="22"/>
              </w:rPr>
              <w:t>6</w:t>
            </w:r>
            <w:r w:rsidR="00D40FF8" w:rsidRPr="00F512E7">
              <w:rPr>
                <w:rFonts w:ascii="Times New Roman" w:hAnsi="Times New Roman"/>
                <w:noProof/>
                <w:sz w:val="22"/>
                <w:szCs w:val="22"/>
              </w:rPr>
              <w:t>.</w:t>
            </w:r>
          </w:p>
        </w:tc>
        <w:tc>
          <w:tcPr>
            <w:tcW w:w="4545" w:type="dxa"/>
            <w:shd w:val="clear" w:color="auto" w:fill="auto"/>
          </w:tcPr>
          <w:p w:rsidR="00747DDA" w:rsidRPr="00F512E7" w:rsidRDefault="003777CE" w:rsidP="003C77E8">
            <w:pPr>
              <w:jc w:val="center"/>
              <w:rPr>
                <w:rFonts w:ascii="Times New Roman" w:hAnsi="Times New Roman"/>
                <w:b/>
                <w:sz w:val="28"/>
                <w:szCs w:val="28"/>
              </w:rPr>
            </w:pPr>
            <w:r>
              <w:rPr>
                <w:rFonts w:ascii="Times New Roman" w:hAnsi="Times New Roman"/>
                <w:b/>
                <w:sz w:val="28"/>
                <w:szCs w:val="28"/>
              </w:rPr>
              <w:t>TM. ỦY</w:t>
            </w:r>
            <w:r w:rsidR="00747DDA" w:rsidRPr="00F512E7">
              <w:rPr>
                <w:rFonts w:ascii="Times New Roman" w:hAnsi="Times New Roman"/>
                <w:b/>
                <w:sz w:val="28"/>
                <w:szCs w:val="28"/>
              </w:rPr>
              <w:t xml:space="preserve"> BAN NHÂN DÂN</w:t>
            </w:r>
          </w:p>
          <w:p w:rsidR="00747DDA" w:rsidRPr="00F512E7" w:rsidRDefault="00747DDA" w:rsidP="003C77E8">
            <w:pPr>
              <w:jc w:val="center"/>
              <w:rPr>
                <w:rFonts w:ascii="Times New Roman" w:hAnsi="Times New Roman"/>
                <w:b/>
                <w:sz w:val="28"/>
                <w:szCs w:val="28"/>
              </w:rPr>
            </w:pPr>
            <w:r w:rsidRPr="00F512E7">
              <w:rPr>
                <w:rFonts w:ascii="Times New Roman" w:hAnsi="Times New Roman"/>
                <w:b/>
                <w:sz w:val="28"/>
                <w:szCs w:val="28"/>
              </w:rPr>
              <w:t>KT. CHỦ TỊCH</w:t>
            </w:r>
          </w:p>
          <w:p w:rsidR="00463340" w:rsidRPr="00F512E7" w:rsidRDefault="00747DDA" w:rsidP="003C77E8">
            <w:pPr>
              <w:jc w:val="center"/>
              <w:rPr>
                <w:rFonts w:ascii="Times New Roman" w:hAnsi="Times New Roman"/>
                <w:b/>
                <w:sz w:val="28"/>
                <w:szCs w:val="28"/>
              </w:rPr>
            </w:pPr>
            <w:r w:rsidRPr="00F512E7">
              <w:rPr>
                <w:rFonts w:ascii="Times New Roman" w:hAnsi="Times New Roman"/>
                <w:b/>
                <w:sz w:val="28"/>
                <w:szCs w:val="28"/>
              </w:rPr>
              <w:t>PHÓ CHỦ TỊCH</w:t>
            </w:r>
          </w:p>
          <w:p w:rsidR="00691D2E" w:rsidRPr="00F512E7" w:rsidRDefault="00691D2E" w:rsidP="003C77E8">
            <w:pPr>
              <w:jc w:val="center"/>
              <w:rPr>
                <w:rFonts w:ascii="Times New Roman" w:hAnsi="Times New Roman"/>
                <w:b/>
                <w:sz w:val="28"/>
                <w:szCs w:val="28"/>
              </w:rPr>
            </w:pPr>
          </w:p>
          <w:p w:rsidR="00306605" w:rsidRPr="00F512E7" w:rsidRDefault="00306605" w:rsidP="003C77E8">
            <w:pPr>
              <w:jc w:val="center"/>
              <w:rPr>
                <w:rFonts w:ascii="Times New Roman" w:hAnsi="Times New Roman"/>
                <w:b/>
                <w:sz w:val="28"/>
                <w:szCs w:val="28"/>
              </w:rPr>
            </w:pPr>
          </w:p>
          <w:p w:rsidR="00306605" w:rsidRPr="00F512E7" w:rsidRDefault="00306605" w:rsidP="003C77E8">
            <w:pPr>
              <w:jc w:val="center"/>
              <w:rPr>
                <w:rFonts w:ascii="Times New Roman" w:hAnsi="Times New Roman"/>
                <w:b/>
                <w:sz w:val="28"/>
                <w:szCs w:val="28"/>
              </w:rPr>
            </w:pPr>
          </w:p>
          <w:p w:rsidR="00306605" w:rsidRPr="00F512E7" w:rsidRDefault="00306605" w:rsidP="003C77E8">
            <w:pPr>
              <w:jc w:val="center"/>
              <w:rPr>
                <w:rFonts w:ascii="Times New Roman" w:hAnsi="Times New Roman"/>
                <w:b/>
                <w:sz w:val="28"/>
                <w:szCs w:val="28"/>
              </w:rPr>
            </w:pPr>
          </w:p>
          <w:p w:rsidR="00306605" w:rsidRPr="00F512E7" w:rsidRDefault="00306605" w:rsidP="003C77E8">
            <w:pPr>
              <w:jc w:val="center"/>
              <w:rPr>
                <w:rFonts w:ascii="Times New Roman" w:hAnsi="Times New Roman"/>
                <w:b/>
                <w:sz w:val="28"/>
                <w:szCs w:val="28"/>
              </w:rPr>
            </w:pPr>
          </w:p>
          <w:p w:rsidR="00306605" w:rsidRPr="00F512E7" w:rsidRDefault="003C77E8" w:rsidP="003C77E8">
            <w:pPr>
              <w:jc w:val="center"/>
              <w:rPr>
                <w:rFonts w:ascii="Times New Roman" w:hAnsi="Times New Roman"/>
                <w:b/>
                <w:sz w:val="28"/>
                <w:szCs w:val="28"/>
              </w:rPr>
            </w:pPr>
            <w:r>
              <w:rPr>
                <w:rFonts w:ascii="Times New Roman" w:hAnsi="Times New Roman"/>
                <w:b/>
                <w:bCs/>
                <w:sz w:val="28"/>
                <w:szCs w:val="28"/>
              </w:rPr>
              <w:t>Đã ký: Lê Quang Trung</w:t>
            </w:r>
          </w:p>
        </w:tc>
      </w:tr>
    </w:tbl>
    <w:p w:rsidR="00463340" w:rsidRPr="00C31452" w:rsidRDefault="00463340" w:rsidP="00516E83">
      <w:pPr>
        <w:spacing w:before="180"/>
        <w:jc w:val="both"/>
        <w:rPr>
          <w:rFonts w:ascii="Times New Roman" w:hAnsi="Times New Roman"/>
          <w:sz w:val="16"/>
          <w:szCs w:val="16"/>
          <w:lang w:val="nl-NL"/>
        </w:rPr>
      </w:pPr>
    </w:p>
    <w:sectPr w:rsidR="00463340" w:rsidRPr="00C31452" w:rsidSect="00CF35C4">
      <w:footerReference w:type="even" r:id="rId7"/>
      <w:footerReference w:type="default" r:id="rId8"/>
      <w:footerReference w:type="first" r:id="rId9"/>
      <w:pgSz w:w="11907" w:h="16840" w:code="9"/>
      <w:pgMar w:top="1099" w:right="1134" w:bottom="824" w:left="1701" w:header="567" w:footer="454" w:gutter="0"/>
      <w:pgNumType w:chapStyle="1"/>
      <w:cols w:space="720"/>
      <w:docGrid w:linePitch="2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787" w:rsidRDefault="00263787">
      <w:r>
        <w:separator/>
      </w:r>
    </w:p>
  </w:endnote>
  <w:endnote w:type="continuationSeparator" w:id="1">
    <w:p w:rsidR="00263787" w:rsidRDefault="00263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4A" w:rsidRDefault="00980D4A" w:rsidP="00592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0D4A" w:rsidRDefault="00980D4A" w:rsidP="004854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4A" w:rsidRPr="00592D67" w:rsidRDefault="00980D4A" w:rsidP="00567DE4">
    <w:pPr>
      <w:pStyle w:val="Footer"/>
      <w:framePr w:wrap="around" w:vAnchor="text" w:hAnchor="margin" w:xAlign="right" w:y="1"/>
      <w:rPr>
        <w:rStyle w:val="PageNumber"/>
        <w:rFonts w:ascii="Times New Roman" w:hAnsi="Times New Roman"/>
        <w:sz w:val="24"/>
      </w:rPr>
    </w:pPr>
    <w:r w:rsidRPr="00592D67">
      <w:rPr>
        <w:rStyle w:val="PageNumber"/>
        <w:rFonts w:ascii="Times New Roman" w:hAnsi="Times New Roman"/>
        <w:sz w:val="24"/>
      </w:rPr>
      <w:fldChar w:fldCharType="begin"/>
    </w:r>
    <w:r w:rsidRPr="00592D67">
      <w:rPr>
        <w:rStyle w:val="PageNumber"/>
        <w:rFonts w:ascii="Times New Roman" w:hAnsi="Times New Roman"/>
        <w:sz w:val="24"/>
      </w:rPr>
      <w:instrText xml:space="preserve">PAGE  </w:instrText>
    </w:r>
    <w:r w:rsidRPr="00592D67">
      <w:rPr>
        <w:rStyle w:val="PageNumber"/>
        <w:rFonts w:ascii="Times New Roman" w:hAnsi="Times New Roman"/>
        <w:sz w:val="24"/>
      </w:rPr>
      <w:fldChar w:fldCharType="separate"/>
    </w:r>
    <w:r w:rsidR="000C4D46">
      <w:rPr>
        <w:rStyle w:val="PageNumber"/>
        <w:rFonts w:ascii="Times New Roman" w:hAnsi="Times New Roman"/>
        <w:noProof/>
        <w:sz w:val="24"/>
      </w:rPr>
      <w:t>1</w:t>
    </w:r>
    <w:r w:rsidRPr="00592D67">
      <w:rPr>
        <w:rStyle w:val="PageNumber"/>
        <w:rFonts w:ascii="Times New Roman" w:hAnsi="Times New Roman"/>
        <w:sz w:val="24"/>
      </w:rPr>
      <w:fldChar w:fldCharType="end"/>
    </w:r>
  </w:p>
  <w:p w:rsidR="00980D4A" w:rsidRDefault="00980D4A" w:rsidP="0048542A">
    <w:pPr>
      <w:pStyle w:val="Footer"/>
      <w:tabs>
        <w:tab w:val="clear" w:pos="4320"/>
        <w:tab w:val="clear" w:pos="8640"/>
      </w:tabs>
      <w:ind w:left="6480" w:right="360"/>
      <w:rPr>
        <w:sz w:val="22"/>
        <w:szCs w:val="22"/>
      </w:rPr>
    </w:pPr>
    <w:r>
      <w:rPr>
        <w:sz w:val="12"/>
        <w:szCs w:val="12"/>
      </w:rPr>
      <w:t xml:space="preserve">  </w:t>
    </w:r>
    <w:r>
      <w:rPr>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4A" w:rsidRPr="005E4315" w:rsidRDefault="00980D4A" w:rsidP="00C16734">
    <w:pPr>
      <w:pStyle w:val="Footer"/>
      <w:tabs>
        <w:tab w:val="clear" w:pos="4320"/>
        <w:tab w:val="clear" w:pos="8640"/>
      </w:tabs>
      <w:ind w:left="6480" w:right="360"/>
      <w:jc w:val="right"/>
      <w:rPr>
        <w:rFonts w:ascii="Times New Roman" w:hAnsi="Times New Roman"/>
        <w:sz w:val="24"/>
      </w:rPr>
    </w:pPr>
    <w:r w:rsidRPr="005E4315">
      <w:rPr>
        <w:rFonts w:ascii="Times New Roman" w:hAnsi="Times New Roman"/>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787" w:rsidRDefault="00263787">
      <w:r>
        <w:separator/>
      </w:r>
    </w:p>
  </w:footnote>
  <w:footnote w:type="continuationSeparator" w:id="1">
    <w:p w:rsidR="00263787" w:rsidRDefault="002637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A51"/>
    <w:multiLevelType w:val="hybridMultilevel"/>
    <w:tmpl w:val="FD68299C"/>
    <w:lvl w:ilvl="0" w:tplc="4022C9E2">
      <w:start w:val="2"/>
      <w:numFmt w:val="bullet"/>
      <w:pStyle w:val="gian2"/>
      <w:lvlText w:val="-"/>
      <w:lvlJc w:val="left"/>
      <w:pPr>
        <w:ind w:left="216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13B55A9"/>
    <w:multiLevelType w:val="hybridMultilevel"/>
    <w:tmpl w:val="D2B8930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797A14A4"/>
    <w:multiLevelType w:val="singleLevel"/>
    <w:tmpl w:val="0DD85C7A"/>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stylePaneFormatFilter w:val="3F01"/>
  <w:defaultTabStop w:val="720"/>
  <w:drawingGridHorizontalSpacing w:val="101"/>
  <w:drawingGridVerticalSpacing w:val="275"/>
  <w:displayHorizontalDrawingGridEvery w:val="2"/>
  <w:noPunctuationKerning/>
  <w:characterSpacingControl w:val="doNotCompress"/>
  <w:footnotePr>
    <w:footnote w:id="0"/>
    <w:footnote w:id="1"/>
  </w:footnotePr>
  <w:endnotePr>
    <w:endnote w:id="0"/>
    <w:endnote w:id="1"/>
  </w:endnotePr>
  <w:compat>
    <w:applyBreakingRules/>
  </w:compat>
  <w:rsids>
    <w:rsidRoot w:val="00605D5A"/>
    <w:rsid w:val="000021C4"/>
    <w:rsid w:val="0001236B"/>
    <w:rsid w:val="000226B2"/>
    <w:rsid w:val="00025453"/>
    <w:rsid w:val="00026211"/>
    <w:rsid w:val="0002652E"/>
    <w:rsid w:val="00027032"/>
    <w:rsid w:val="00027A43"/>
    <w:rsid w:val="00027ACA"/>
    <w:rsid w:val="00032934"/>
    <w:rsid w:val="00032EB4"/>
    <w:rsid w:val="00035145"/>
    <w:rsid w:val="00036622"/>
    <w:rsid w:val="00041314"/>
    <w:rsid w:val="000435F9"/>
    <w:rsid w:val="00044555"/>
    <w:rsid w:val="00052FDF"/>
    <w:rsid w:val="00061407"/>
    <w:rsid w:val="0006714D"/>
    <w:rsid w:val="00077A02"/>
    <w:rsid w:val="000809D3"/>
    <w:rsid w:val="00086514"/>
    <w:rsid w:val="00087C9C"/>
    <w:rsid w:val="00091FB8"/>
    <w:rsid w:val="000932AA"/>
    <w:rsid w:val="000940DD"/>
    <w:rsid w:val="000A03C1"/>
    <w:rsid w:val="000A0B9B"/>
    <w:rsid w:val="000A3DE6"/>
    <w:rsid w:val="000B477C"/>
    <w:rsid w:val="000B4982"/>
    <w:rsid w:val="000B7661"/>
    <w:rsid w:val="000C0107"/>
    <w:rsid w:val="000C3038"/>
    <w:rsid w:val="000C4D46"/>
    <w:rsid w:val="000C5A4F"/>
    <w:rsid w:val="000C7A4B"/>
    <w:rsid w:val="000D1FE0"/>
    <w:rsid w:val="000D3DAF"/>
    <w:rsid w:val="000D5B9A"/>
    <w:rsid w:val="000D68D4"/>
    <w:rsid w:val="000D7CB1"/>
    <w:rsid w:val="000E063D"/>
    <w:rsid w:val="000E1F69"/>
    <w:rsid w:val="000E66D0"/>
    <w:rsid w:val="00103F54"/>
    <w:rsid w:val="00104527"/>
    <w:rsid w:val="00107122"/>
    <w:rsid w:val="00112C75"/>
    <w:rsid w:val="001150FD"/>
    <w:rsid w:val="00123544"/>
    <w:rsid w:val="001302A5"/>
    <w:rsid w:val="00130371"/>
    <w:rsid w:val="0013090F"/>
    <w:rsid w:val="00130D35"/>
    <w:rsid w:val="001319F4"/>
    <w:rsid w:val="0013367E"/>
    <w:rsid w:val="001351B0"/>
    <w:rsid w:val="0014272E"/>
    <w:rsid w:val="00146A27"/>
    <w:rsid w:val="00147E4A"/>
    <w:rsid w:val="00152DA0"/>
    <w:rsid w:val="00161DDD"/>
    <w:rsid w:val="00162EEE"/>
    <w:rsid w:val="00162F93"/>
    <w:rsid w:val="00166033"/>
    <w:rsid w:val="001701E2"/>
    <w:rsid w:val="00172496"/>
    <w:rsid w:val="00175F50"/>
    <w:rsid w:val="001807D7"/>
    <w:rsid w:val="00180F16"/>
    <w:rsid w:val="00182906"/>
    <w:rsid w:val="00182F84"/>
    <w:rsid w:val="00183CD5"/>
    <w:rsid w:val="0018466E"/>
    <w:rsid w:val="00185524"/>
    <w:rsid w:val="001857F3"/>
    <w:rsid w:val="00186397"/>
    <w:rsid w:val="00195450"/>
    <w:rsid w:val="00196766"/>
    <w:rsid w:val="001A725C"/>
    <w:rsid w:val="001B10ED"/>
    <w:rsid w:val="001B24DC"/>
    <w:rsid w:val="001B6254"/>
    <w:rsid w:val="001C00ED"/>
    <w:rsid w:val="001C08C8"/>
    <w:rsid w:val="001C16B7"/>
    <w:rsid w:val="001C29EA"/>
    <w:rsid w:val="001D0892"/>
    <w:rsid w:val="001D09BC"/>
    <w:rsid w:val="001D6B69"/>
    <w:rsid w:val="001E142A"/>
    <w:rsid w:val="001E528E"/>
    <w:rsid w:val="002008F5"/>
    <w:rsid w:val="00201B04"/>
    <w:rsid w:val="002131C7"/>
    <w:rsid w:val="00214EDB"/>
    <w:rsid w:val="00216565"/>
    <w:rsid w:val="0022098A"/>
    <w:rsid w:val="0022579D"/>
    <w:rsid w:val="00226365"/>
    <w:rsid w:val="002266A6"/>
    <w:rsid w:val="0023777E"/>
    <w:rsid w:val="00242C3E"/>
    <w:rsid w:val="00244A60"/>
    <w:rsid w:val="002457DF"/>
    <w:rsid w:val="00245C0C"/>
    <w:rsid w:val="00245CBB"/>
    <w:rsid w:val="0024671F"/>
    <w:rsid w:val="0025361E"/>
    <w:rsid w:val="00257472"/>
    <w:rsid w:val="00263787"/>
    <w:rsid w:val="0026620D"/>
    <w:rsid w:val="0026685E"/>
    <w:rsid w:val="00266EDC"/>
    <w:rsid w:val="0027138A"/>
    <w:rsid w:val="00275401"/>
    <w:rsid w:val="0027716E"/>
    <w:rsid w:val="002839A4"/>
    <w:rsid w:val="002848E6"/>
    <w:rsid w:val="0029024F"/>
    <w:rsid w:val="0029133E"/>
    <w:rsid w:val="0029539E"/>
    <w:rsid w:val="002A77E2"/>
    <w:rsid w:val="002B0078"/>
    <w:rsid w:val="002B350B"/>
    <w:rsid w:val="002B4A7A"/>
    <w:rsid w:val="002B4C1A"/>
    <w:rsid w:val="002C13B3"/>
    <w:rsid w:val="002C657E"/>
    <w:rsid w:val="002C697F"/>
    <w:rsid w:val="002C766B"/>
    <w:rsid w:val="002E5903"/>
    <w:rsid w:val="002E5CEA"/>
    <w:rsid w:val="002F0830"/>
    <w:rsid w:val="002F2BA5"/>
    <w:rsid w:val="00300A48"/>
    <w:rsid w:val="003020B2"/>
    <w:rsid w:val="00306605"/>
    <w:rsid w:val="00314071"/>
    <w:rsid w:val="00314A36"/>
    <w:rsid w:val="00321188"/>
    <w:rsid w:val="00326144"/>
    <w:rsid w:val="00340D7B"/>
    <w:rsid w:val="00344108"/>
    <w:rsid w:val="00346E31"/>
    <w:rsid w:val="00347453"/>
    <w:rsid w:val="00351AAE"/>
    <w:rsid w:val="00363D3E"/>
    <w:rsid w:val="00367ADF"/>
    <w:rsid w:val="00370443"/>
    <w:rsid w:val="00376101"/>
    <w:rsid w:val="003772F3"/>
    <w:rsid w:val="003777CE"/>
    <w:rsid w:val="00377F1B"/>
    <w:rsid w:val="00380C19"/>
    <w:rsid w:val="0038169B"/>
    <w:rsid w:val="0038414E"/>
    <w:rsid w:val="00384AF5"/>
    <w:rsid w:val="00386FEC"/>
    <w:rsid w:val="00391BE5"/>
    <w:rsid w:val="00395BF6"/>
    <w:rsid w:val="003A11F4"/>
    <w:rsid w:val="003B2A68"/>
    <w:rsid w:val="003B6024"/>
    <w:rsid w:val="003B63A5"/>
    <w:rsid w:val="003B6638"/>
    <w:rsid w:val="003B6788"/>
    <w:rsid w:val="003C062A"/>
    <w:rsid w:val="003C08B6"/>
    <w:rsid w:val="003C1759"/>
    <w:rsid w:val="003C77E8"/>
    <w:rsid w:val="003D0C5E"/>
    <w:rsid w:val="003D2210"/>
    <w:rsid w:val="003E4355"/>
    <w:rsid w:val="003F5AB0"/>
    <w:rsid w:val="003F7922"/>
    <w:rsid w:val="00403A4D"/>
    <w:rsid w:val="00405ED5"/>
    <w:rsid w:val="00406D33"/>
    <w:rsid w:val="0041261D"/>
    <w:rsid w:val="0041288C"/>
    <w:rsid w:val="00416CAB"/>
    <w:rsid w:val="004261E9"/>
    <w:rsid w:val="00427A44"/>
    <w:rsid w:val="00434152"/>
    <w:rsid w:val="004351FC"/>
    <w:rsid w:val="00437105"/>
    <w:rsid w:val="00442D38"/>
    <w:rsid w:val="00443F23"/>
    <w:rsid w:val="00445C8F"/>
    <w:rsid w:val="0044636A"/>
    <w:rsid w:val="00447F8E"/>
    <w:rsid w:val="00452A0E"/>
    <w:rsid w:val="004562CC"/>
    <w:rsid w:val="00463340"/>
    <w:rsid w:val="00467AA5"/>
    <w:rsid w:val="00476A98"/>
    <w:rsid w:val="004770A5"/>
    <w:rsid w:val="00477B9E"/>
    <w:rsid w:val="00482287"/>
    <w:rsid w:val="0048251C"/>
    <w:rsid w:val="004840FB"/>
    <w:rsid w:val="0048542A"/>
    <w:rsid w:val="00487D6C"/>
    <w:rsid w:val="004A397E"/>
    <w:rsid w:val="004A4AF6"/>
    <w:rsid w:val="004A525E"/>
    <w:rsid w:val="004A5537"/>
    <w:rsid w:val="004B10B1"/>
    <w:rsid w:val="004B5A86"/>
    <w:rsid w:val="004C0D57"/>
    <w:rsid w:val="004C1AA8"/>
    <w:rsid w:val="004C2F56"/>
    <w:rsid w:val="004D1B64"/>
    <w:rsid w:val="004D45F8"/>
    <w:rsid w:val="004D6D7F"/>
    <w:rsid w:val="004E0A1E"/>
    <w:rsid w:val="004E3341"/>
    <w:rsid w:val="004E566A"/>
    <w:rsid w:val="004E70A8"/>
    <w:rsid w:val="004E7F1F"/>
    <w:rsid w:val="004F2930"/>
    <w:rsid w:val="004F5153"/>
    <w:rsid w:val="004F5EEC"/>
    <w:rsid w:val="004F6DFF"/>
    <w:rsid w:val="00501FF7"/>
    <w:rsid w:val="005102B9"/>
    <w:rsid w:val="00515DC3"/>
    <w:rsid w:val="00516705"/>
    <w:rsid w:val="00516990"/>
    <w:rsid w:val="00516E83"/>
    <w:rsid w:val="0052101C"/>
    <w:rsid w:val="00523EE1"/>
    <w:rsid w:val="005326E7"/>
    <w:rsid w:val="0053271A"/>
    <w:rsid w:val="00532AE3"/>
    <w:rsid w:val="005334C2"/>
    <w:rsid w:val="005351EF"/>
    <w:rsid w:val="005428AC"/>
    <w:rsid w:val="00543607"/>
    <w:rsid w:val="00543D1F"/>
    <w:rsid w:val="00553807"/>
    <w:rsid w:val="00556768"/>
    <w:rsid w:val="00557D40"/>
    <w:rsid w:val="005604DA"/>
    <w:rsid w:val="005638C1"/>
    <w:rsid w:val="00564746"/>
    <w:rsid w:val="00564773"/>
    <w:rsid w:val="00567DE4"/>
    <w:rsid w:val="00570FD3"/>
    <w:rsid w:val="00571BE8"/>
    <w:rsid w:val="00574BFA"/>
    <w:rsid w:val="00592BDB"/>
    <w:rsid w:val="00592D67"/>
    <w:rsid w:val="00593341"/>
    <w:rsid w:val="005A0D20"/>
    <w:rsid w:val="005B00DB"/>
    <w:rsid w:val="005C0B05"/>
    <w:rsid w:val="005C5CB7"/>
    <w:rsid w:val="005D155F"/>
    <w:rsid w:val="005D1D1C"/>
    <w:rsid w:val="005D28B5"/>
    <w:rsid w:val="005D7ECB"/>
    <w:rsid w:val="005E0107"/>
    <w:rsid w:val="005E3C96"/>
    <w:rsid w:val="005E4315"/>
    <w:rsid w:val="005E4921"/>
    <w:rsid w:val="005E4B79"/>
    <w:rsid w:val="005E6A19"/>
    <w:rsid w:val="005F0904"/>
    <w:rsid w:val="005F216B"/>
    <w:rsid w:val="005F3C99"/>
    <w:rsid w:val="00605D5A"/>
    <w:rsid w:val="00607B8B"/>
    <w:rsid w:val="00614636"/>
    <w:rsid w:val="00616A3E"/>
    <w:rsid w:val="00620241"/>
    <w:rsid w:val="00620695"/>
    <w:rsid w:val="00621940"/>
    <w:rsid w:val="00621A0F"/>
    <w:rsid w:val="00622AE4"/>
    <w:rsid w:val="00624E4C"/>
    <w:rsid w:val="00626676"/>
    <w:rsid w:val="00641D72"/>
    <w:rsid w:val="00645D41"/>
    <w:rsid w:val="00657295"/>
    <w:rsid w:val="00657328"/>
    <w:rsid w:val="00660961"/>
    <w:rsid w:val="00663A3E"/>
    <w:rsid w:val="0066498D"/>
    <w:rsid w:val="006667FB"/>
    <w:rsid w:val="00666B1A"/>
    <w:rsid w:val="006679C5"/>
    <w:rsid w:val="0067552A"/>
    <w:rsid w:val="00675586"/>
    <w:rsid w:val="006832EE"/>
    <w:rsid w:val="00684F74"/>
    <w:rsid w:val="00687A33"/>
    <w:rsid w:val="006914D6"/>
    <w:rsid w:val="00691D2E"/>
    <w:rsid w:val="0069253A"/>
    <w:rsid w:val="0069322F"/>
    <w:rsid w:val="006955E3"/>
    <w:rsid w:val="006A63DA"/>
    <w:rsid w:val="006B141B"/>
    <w:rsid w:val="006B1AAC"/>
    <w:rsid w:val="006C07F4"/>
    <w:rsid w:val="006C17DF"/>
    <w:rsid w:val="006C3305"/>
    <w:rsid w:val="006C5739"/>
    <w:rsid w:val="006C58B3"/>
    <w:rsid w:val="006C6739"/>
    <w:rsid w:val="006D020C"/>
    <w:rsid w:val="006D66CF"/>
    <w:rsid w:val="006D6D97"/>
    <w:rsid w:val="006E79D6"/>
    <w:rsid w:val="006E7CA7"/>
    <w:rsid w:val="006F1F7E"/>
    <w:rsid w:val="006F43A1"/>
    <w:rsid w:val="00702318"/>
    <w:rsid w:val="00706DA5"/>
    <w:rsid w:val="007070A5"/>
    <w:rsid w:val="00710E97"/>
    <w:rsid w:val="007120D1"/>
    <w:rsid w:val="00713260"/>
    <w:rsid w:val="00734A62"/>
    <w:rsid w:val="00734EF0"/>
    <w:rsid w:val="00744E2E"/>
    <w:rsid w:val="00747DDA"/>
    <w:rsid w:val="007548F7"/>
    <w:rsid w:val="00754D32"/>
    <w:rsid w:val="00755127"/>
    <w:rsid w:val="007606B7"/>
    <w:rsid w:val="00761D2A"/>
    <w:rsid w:val="007675DC"/>
    <w:rsid w:val="00771488"/>
    <w:rsid w:val="0077274B"/>
    <w:rsid w:val="00777244"/>
    <w:rsid w:val="00780860"/>
    <w:rsid w:val="0078184F"/>
    <w:rsid w:val="007838B3"/>
    <w:rsid w:val="0078483B"/>
    <w:rsid w:val="00786C98"/>
    <w:rsid w:val="007878DF"/>
    <w:rsid w:val="00790BD2"/>
    <w:rsid w:val="00796820"/>
    <w:rsid w:val="007977B8"/>
    <w:rsid w:val="007A0742"/>
    <w:rsid w:val="007A0864"/>
    <w:rsid w:val="007A2090"/>
    <w:rsid w:val="007A6F57"/>
    <w:rsid w:val="007A7531"/>
    <w:rsid w:val="007B1A7C"/>
    <w:rsid w:val="007B46C5"/>
    <w:rsid w:val="007B473C"/>
    <w:rsid w:val="007B5520"/>
    <w:rsid w:val="007B7ABE"/>
    <w:rsid w:val="007C4E0F"/>
    <w:rsid w:val="007C529C"/>
    <w:rsid w:val="007D396A"/>
    <w:rsid w:val="007E0D66"/>
    <w:rsid w:val="007E2C15"/>
    <w:rsid w:val="007E302A"/>
    <w:rsid w:val="007F158A"/>
    <w:rsid w:val="007F5801"/>
    <w:rsid w:val="0080790E"/>
    <w:rsid w:val="008104D0"/>
    <w:rsid w:val="0081276E"/>
    <w:rsid w:val="00812BE1"/>
    <w:rsid w:val="008146B4"/>
    <w:rsid w:val="00822375"/>
    <w:rsid w:val="00823B97"/>
    <w:rsid w:val="00830390"/>
    <w:rsid w:val="008317C4"/>
    <w:rsid w:val="00831A21"/>
    <w:rsid w:val="00833792"/>
    <w:rsid w:val="00835886"/>
    <w:rsid w:val="0083616E"/>
    <w:rsid w:val="008404D9"/>
    <w:rsid w:val="00840A39"/>
    <w:rsid w:val="00841635"/>
    <w:rsid w:val="00841C1D"/>
    <w:rsid w:val="008436F0"/>
    <w:rsid w:val="00847748"/>
    <w:rsid w:val="00850392"/>
    <w:rsid w:val="00852B9D"/>
    <w:rsid w:val="00855F64"/>
    <w:rsid w:val="00865158"/>
    <w:rsid w:val="008665EF"/>
    <w:rsid w:val="00875149"/>
    <w:rsid w:val="00877653"/>
    <w:rsid w:val="00883B4E"/>
    <w:rsid w:val="00885F77"/>
    <w:rsid w:val="00887A2C"/>
    <w:rsid w:val="008B6208"/>
    <w:rsid w:val="008C3A3F"/>
    <w:rsid w:val="008C57AB"/>
    <w:rsid w:val="008C589B"/>
    <w:rsid w:val="008C7775"/>
    <w:rsid w:val="008D1A66"/>
    <w:rsid w:val="008E097D"/>
    <w:rsid w:val="008E3B45"/>
    <w:rsid w:val="008E5A8B"/>
    <w:rsid w:val="008E7503"/>
    <w:rsid w:val="008F28E4"/>
    <w:rsid w:val="008F403B"/>
    <w:rsid w:val="008F4757"/>
    <w:rsid w:val="008F61A0"/>
    <w:rsid w:val="008F6323"/>
    <w:rsid w:val="008F65BA"/>
    <w:rsid w:val="00900D19"/>
    <w:rsid w:val="00901824"/>
    <w:rsid w:val="0090570A"/>
    <w:rsid w:val="0090772A"/>
    <w:rsid w:val="00910EDE"/>
    <w:rsid w:val="00912220"/>
    <w:rsid w:val="009147C4"/>
    <w:rsid w:val="00931B32"/>
    <w:rsid w:val="00941D2F"/>
    <w:rsid w:val="00942DC6"/>
    <w:rsid w:val="00943071"/>
    <w:rsid w:val="00943B11"/>
    <w:rsid w:val="009474DC"/>
    <w:rsid w:val="00951DA7"/>
    <w:rsid w:val="009524B2"/>
    <w:rsid w:val="009541D6"/>
    <w:rsid w:val="00964871"/>
    <w:rsid w:val="00967AF4"/>
    <w:rsid w:val="00972F10"/>
    <w:rsid w:val="0097635C"/>
    <w:rsid w:val="00977CAA"/>
    <w:rsid w:val="00980D4A"/>
    <w:rsid w:val="00981840"/>
    <w:rsid w:val="00982D7B"/>
    <w:rsid w:val="00983471"/>
    <w:rsid w:val="00984ED7"/>
    <w:rsid w:val="00990998"/>
    <w:rsid w:val="00995128"/>
    <w:rsid w:val="00996184"/>
    <w:rsid w:val="00997028"/>
    <w:rsid w:val="009977DC"/>
    <w:rsid w:val="009A14DE"/>
    <w:rsid w:val="009A3D48"/>
    <w:rsid w:val="009B042D"/>
    <w:rsid w:val="009B0503"/>
    <w:rsid w:val="009B135A"/>
    <w:rsid w:val="009B1AE4"/>
    <w:rsid w:val="009B6355"/>
    <w:rsid w:val="009C2E82"/>
    <w:rsid w:val="009D22D0"/>
    <w:rsid w:val="009D4C09"/>
    <w:rsid w:val="009D5D3E"/>
    <w:rsid w:val="009E0CB5"/>
    <w:rsid w:val="009E521C"/>
    <w:rsid w:val="009F0D50"/>
    <w:rsid w:val="009F3AD7"/>
    <w:rsid w:val="009F71B3"/>
    <w:rsid w:val="00A00BC2"/>
    <w:rsid w:val="00A02DD2"/>
    <w:rsid w:val="00A07F71"/>
    <w:rsid w:val="00A12B9B"/>
    <w:rsid w:val="00A15FF9"/>
    <w:rsid w:val="00A168D4"/>
    <w:rsid w:val="00A2201F"/>
    <w:rsid w:val="00A22054"/>
    <w:rsid w:val="00A278EC"/>
    <w:rsid w:val="00A27CAF"/>
    <w:rsid w:val="00A27EB8"/>
    <w:rsid w:val="00A301EF"/>
    <w:rsid w:val="00A3225B"/>
    <w:rsid w:val="00A34DC6"/>
    <w:rsid w:val="00A41F38"/>
    <w:rsid w:val="00A45C3A"/>
    <w:rsid w:val="00A5252F"/>
    <w:rsid w:val="00A538D1"/>
    <w:rsid w:val="00A54AE9"/>
    <w:rsid w:val="00A55D46"/>
    <w:rsid w:val="00A56030"/>
    <w:rsid w:val="00A57652"/>
    <w:rsid w:val="00A601C9"/>
    <w:rsid w:val="00A60BF1"/>
    <w:rsid w:val="00A62C2F"/>
    <w:rsid w:val="00A63B7B"/>
    <w:rsid w:val="00A66780"/>
    <w:rsid w:val="00A709BF"/>
    <w:rsid w:val="00A74D93"/>
    <w:rsid w:val="00A761F7"/>
    <w:rsid w:val="00A76D07"/>
    <w:rsid w:val="00A82A24"/>
    <w:rsid w:val="00A82C38"/>
    <w:rsid w:val="00A8760D"/>
    <w:rsid w:val="00A87FCA"/>
    <w:rsid w:val="00A9733A"/>
    <w:rsid w:val="00A97E69"/>
    <w:rsid w:val="00AA38FF"/>
    <w:rsid w:val="00AA3CF1"/>
    <w:rsid w:val="00AA42D8"/>
    <w:rsid w:val="00AA435A"/>
    <w:rsid w:val="00AA4A63"/>
    <w:rsid w:val="00AA6FFF"/>
    <w:rsid w:val="00AB43D2"/>
    <w:rsid w:val="00AC144E"/>
    <w:rsid w:val="00AD30A9"/>
    <w:rsid w:val="00AE2B46"/>
    <w:rsid w:val="00AE4CD2"/>
    <w:rsid w:val="00AF140A"/>
    <w:rsid w:val="00AF4600"/>
    <w:rsid w:val="00B00126"/>
    <w:rsid w:val="00B03A0C"/>
    <w:rsid w:val="00B03F77"/>
    <w:rsid w:val="00B04E3C"/>
    <w:rsid w:val="00B07DCB"/>
    <w:rsid w:val="00B16C46"/>
    <w:rsid w:val="00B22125"/>
    <w:rsid w:val="00B25D47"/>
    <w:rsid w:val="00B30722"/>
    <w:rsid w:val="00B36D48"/>
    <w:rsid w:val="00B41F84"/>
    <w:rsid w:val="00B42698"/>
    <w:rsid w:val="00B4295D"/>
    <w:rsid w:val="00B42F68"/>
    <w:rsid w:val="00B517C8"/>
    <w:rsid w:val="00B56EDE"/>
    <w:rsid w:val="00B6079C"/>
    <w:rsid w:val="00B61617"/>
    <w:rsid w:val="00B625FD"/>
    <w:rsid w:val="00B64DF9"/>
    <w:rsid w:val="00B713B1"/>
    <w:rsid w:val="00B723E9"/>
    <w:rsid w:val="00B777AF"/>
    <w:rsid w:val="00B81524"/>
    <w:rsid w:val="00B83F9F"/>
    <w:rsid w:val="00B84499"/>
    <w:rsid w:val="00B86F06"/>
    <w:rsid w:val="00B91F65"/>
    <w:rsid w:val="00BA46EB"/>
    <w:rsid w:val="00BA4BFA"/>
    <w:rsid w:val="00BA5CB3"/>
    <w:rsid w:val="00BA6470"/>
    <w:rsid w:val="00BB335E"/>
    <w:rsid w:val="00BC2993"/>
    <w:rsid w:val="00BC346D"/>
    <w:rsid w:val="00BC6A40"/>
    <w:rsid w:val="00BD024C"/>
    <w:rsid w:val="00BD0629"/>
    <w:rsid w:val="00BE6A43"/>
    <w:rsid w:val="00BF041E"/>
    <w:rsid w:val="00BF0F09"/>
    <w:rsid w:val="00BF52DF"/>
    <w:rsid w:val="00C01757"/>
    <w:rsid w:val="00C079AB"/>
    <w:rsid w:val="00C124F4"/>
    <w:rsid w:val="00C14650"/>
    <w:rsid w:val="00C15B2C"/>
    <w:rsid w:val="00C16734"/>
    <w:rsid w:val="00C25B40"/>
    <w:rsid w:val="00C25E9D"/>
    <w:rsid w:val="00C277FC"/>
    <w:rsid w:val="00C27C11"/>
    <w:rsid w:val="00C27FEF"/>
    <w:rsid w:val="00C31452"/>
    <w:rsid w:val="00C34B99"/>
    <w:rsid w:val="00C37FA9"/>
    <w:rsid w:val="00C4740F"/>
    <w:rsid w:val="00C527A9"/>
    <w:rsid w:val="00C5326D"/>
    <w:rsid w:val="00C5607A"/>
    <w:rsid w:val="00C620E5"/>
    <w:rsid w:val="00C62F7D"/>
    <w:rsid w:val="00C66678"/>
    <w:rsid w:val="00C66CBE"/>
    <w:rsid w:val="00C812FC"/>
    <w:rsid w:val="00C8570E"/>
    <w:rsid w:val="00C861FA"/>
    <w:rsid w:val="00C90CC1"/>
    <w:rsid w:val="00C92227"/>
    <w:rsid w:val="00C94CD3"/>
    <w:rsid w:val="00C96DF2"/>
    <w:rsid w:val="00CA27BE"/>
    <w:rsid w:val="00CA2D7E"/>
    <w:rsid w:val="00CA31BB"/>
    <w:rsid w:val="00CA7423"/>
    <w:rsid w:val="00CB546C"/>
    <w:rsid w:val="00CB7A6B"/>
    <w:rsid w:val="00CD19F0"/>
    <w:rsid w:val="00CD3CA1"/>
    <w:rsid w:val="00CD573F"/>
    <w:rsid w:val="00CD6BF0"/>
    <w:rsid w:val="00CD7A03"/>
    <w:rsid w:val="00CE1D5F"/>
    <w:rsid w:val="00CE56BC"/>
    <w:rsid w:val="00CE7D37"/>
    <w:rsid w:val="00CF068F"/>
    <w:rsid w:val="00CF0B7E"/>
    <w:rsid w:val="00CF0FC0"/>
    <w:rsid w:val="00CF2DB3"/>
    <w:rsid w:val="00CF35C4"/>
    <w:rsid w:val="00CF5CDF"/>
    <w:rsid w:val="00D02E52"/>
    <w:rsid w:val="00D02F37"/>
    <w:rsid w:val="00D06A77"/>
    <w:rsid w:val="00D1523F"/>
    <w:rsid w:val="00D16097"/>
    <w:rsid w:val="00D20E78"/>
    <w:rsid w:val="00D2203A"/>
    <w:rsid w:val="00D24A13"/>
    <w:rsid w:val="00D268DC"/>
    <w:rsid w:val="00D27EB6"/>
    <w:rsid w:val="00D3125C"/>
    <w:rsid w:val="00D314E8"/>
    <w:rsid w:val="00D367A4"/>
    <w:rsid w:val="00D40FF2"/>
    <w:rsid w:val="00D40FF8"/>
    <w:rsid w:val="00D45D9A"/>
    <w:rsid w:val="00D46EBB"/>
    <w:rsid w:val="00D576C4"/>
    <w:rsid w:val="00D611D7"/>
    <w:rsid w:val="00D63C28"/>
    <w:rsid w:val="00D75762"/>
    <w:rsid w:val="00D81C1B"/>
    <w:rsid w:val="00D8479C"/>
    <w:rsid w:val="00D93F2D"/>
    <w:rsid w:val="00D94881"/>
    <w:rsid w:val="00D976EE"/>
    <w:rsid w:val="00DA771B"/>
    <w:rsid w:val="00DA7DF1"/>
    <w:rsid w:val="00DB11A8"/>
    <w:rsid w:val="00DB1573"/>
    <w:rsid w:val="00DC0EC3"/>
    <w:rsid w:val="00DC1F40"/>
    <w:rsid w:val="00DC7A80"/>
    <w:rsid w:val="00DD0500"/>
    <w:rsid w:val="00DD1FEC"/>
    <w:rsid w:val="00DD6C24"/>
    <w:rsid w:val="00DE0261"/>
    <w:rsid w:val="00DE05AB"/>
    <w:rsid w:val="00DE12B5"/>
    <w:rsid w:val="00DE1C4A"/>
    <w:rsid w:val="00DE7612"/>
    <w:rsid w:val="00DF50A4"/>
    <w:rsid w:val="00E0005E"/>
    <w:rsid w:val="00E01462"/>
    <w:rsid w:val="00E02F2A"/>
    <w:rsid w:val="00E042B3"/>
    <w:rsid w:val="00E06B12"/>
    <w:rsid w:val="00E07555"/>
    <w:rsid w:val="00E10658"/>
    <w:rsid w:val="00E1601A"/>
    <w:rsid w:val="00E2106C"/>
    <w:rsid w:val="00E27257"/>
    <w:rsid w:val="00E27E43"/>
    <w:rsid w:val="00E32386"/>
    <w:rsid w:val="00E372B7"/>
    <w:rsid w:val="00E54213"/>
    <w:rsid w:val="00E54B25"/>
    <w:rsid w:val="00E614CF"/>
    <w:rsid w:val="00E62903"/>
    <w:rsid w:val="00E63B58"/>
    <w:rsid w:val="00E64953"/>
    <w:rsid w:val="00E74495"/>
    <w:rsid w:val="00E75701"/>
    <w:rsid w:val="00E81CA0"/>
    <w:rsid w:val="00E8242A"/>
    <w:rsid w:val="00E8478B"/>
    <w:rsid w:val="00E8601D"/>
    <w:rsid w:val="00E8642A"/>
    <w:rsid w:val="00E90E83"/>
    <w:rsid w:val="00EA35C9"/>
    <w:rsid w:val="00EA36F7"/>
    <w:rsid w:val="00EA6C5C"/>
    <w:rsid w:val="00EA7231"/>
    <w:rsid w:val="00EA79CE"/>
    <w:rsid w:val="00EB148B"/>
    <w:rsid w:val="00EB1663"/>
    <w:rsid w:val="00EB1CC2"/>
    <w:rsid w:val="00EB3CDB"/>
    <w:rsid w:val="00EC04D2"/>
    <w:rsid w:val="00EC10EF"/>
    <w:rsid w:val="00EC19B3"/>
    <w:rsid w:val="00EC2DC2"/>
    <w:rsid w:val="00EC4F14"/>
    <w:rsid w:val="00EC5979"/>
    <w:rsid w:val="00EC7024"/>
    <w:rsid w:val="00ED1A7B"/>
    <w:rsid w:val="00ED752F"/>
    <w:rsid w:val="00EE2366"/>
    <w:rsid w:val="00EF0FDF"/>
    <w:rsid w:val="00EF2E6E"/>
    <w:rsid w:val="00F00069"/>
    <w:rsid w:val="00F001B0"/>
    <w:rsid w:val="00F003CA"/>
    <w:rsid w:val="00F02940"/>
    <w:rsid w:val="00F046EE"/>
    <w:rsid w:val="00F061E7"/>
    <w:rsid w:val="00F177EB"/>
    <w:rsid w:val="00F272CC"/>
    <w:rsid w:val="00F30D35"/>
    <w:rsid w:val="00F3120B"/>
    <w:rsid w:val="00F33D2D"/>
    <w:rsid w:val="00F4151E"/>
    <w:rsid w:val="00F4743B"/>
    <w:rsid w:val="00F50365"/>
    <w:rsid w:val="00F512E7"/>
    <w:rsid w:val="00F51B8D"/>
    <w:rsid w:val="00F5335E"/>
    <w:rsid w:val="00F533FC"/>
    <w:rsid w:val="00F56555"/>
    <w:rsid w:val="00F62833"/>
    <w:rsid w:val="00F647ED"/>
    <w:rsid w:val="00F85BE4"/>
    <w:rsid w:val="00F91882"/>
    <w:rsid w:val="00F93066"/>
    <w:rsid w:val="00F96331"/>
    <w:rsid w:val="00FA1949"/>
    <w:rsid w:val="00FA57DF"/>
    <w:rsid w:val="00FA6607"/>
    <w:rsid w:val="00FA7B35"/>
    <w:rsid w:val="00FB42AA"/>
    <w:rsid w:val="00FC1C44"/>
    <w:rsid w:val="00FC31BE"/>
    <w:rsid w:val="00FC40F7"/>
    <w:rsid w:val="00FC74FE"/>
    <w:rsid w:val="00FC7E5F"/>
    <w:rsid w:val="00FD0E93"/>
    <w:rsid w:val="00FD137A"/>
    <w:rsid w:val="00FD15CF"/>
    <w:rsid w:val="00FD1A21"/>
    <w:rsid w:val="00FD1F2D"/>
    <w:rsid w:val="00FD6E38"/>
    <w:rsid w:val="00FE39C5"/>
    <w:rsid w:val="00FE3AB8"/>
    <w:rsid w:val="00FF0F1E"/>
    <w:rsid w:val="00FF2CEA"/>
    <w:rsid w:val="00FF401C"/>
    <w:rsid w:val="00FF4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6"/>
      <w:szCs w:val="24"/>
    </w:rPr>
  </w:style>
  <w:style w:type="paragraph" w:styleId="Heading1">
    <w:name w:val="heading 1"/>
    <w:basedOn w:val="Normal"/>
    <w:next w:val="Normal"/>
    <w:qFormat/>
    <w:pPr>
      <w:keepNext/>
      <w:jc w:val="center"/>
      <w:outlineLvl w:val="0"/>
    </w:pPr>
    <w:rPr>
      <w:i/>
      <w:sz w:val="24"/>
      <w:szCs w:val="20"/>
    </w:rPr>
  </w:style>
  <w:style w:type="paragraph" w:styleId="Heading2">
    <w:name w:val="heading 2"/>
    <w:basedOn w:val="Normal"/>
    <w:next w:val="Normal"/>
    <w:qFormat/>
    <w:pPr>
      <w:keepNext/>
      <w:outlineLvl w:val="1"/>
    </w:pPr>
    <w:rPr>
      <w:b/>
      <w:i/>
      <w:sz w:val="24"/>
      <w:szCs w:val="20"/>
    </w:rPr>
  </w:style>
  <w:style w:type="paragraph" w:styleId="Heading3">
    <w:name w:val="heading 3"/>
    <w:basedOn w:val="Normal"/>
    <w:next w:val="Normal"/>
    <w:qFormat/>
    <w:pPr>
      <w:keepNext/>
      <w:jc w:val="center"/>
      <w:outlineLvl w:val="2"/>
    </w:pPr>
    <w:rPr>
      <w:b/>
      <w:noProof/>
      <w:sz w:val="24"/>
      <w:szCs w:val="20"/>
    </w:rPr>
  </w:style>
  <w:style w:type="paragraph" w:styleId="Heading4">
    <w:name w:val="heading 4"/>
    <w:basedOn w:val="Normal"/>
    <w:next w:val="Normal"/>
    <w:qFormat/>
    <w:pPr>
      <w:keepNext/>
      <w:spacing w:before="120"/>
      <w:ind w:left="5761"/>
      <w:outlineLvl w:val="3"/>
    </w:pPr>
    <w:rPr>
      <w:b/>
      <w:bCs/>
    </w:rPr>
  </w:style>
  <w:style w:type="paragraph" w:styleId="Heading5">
    <w:name w:val="heading 5"/>
    <w:basedOn w:val="Normal"/>
    <w:next w:val="Normal"/>
    <w:qFormat/>
    <w:pPr>
      <w:keepNext/>
      <w:spacing w:before="240"/>
      <w:jc w:val="center"/>
      <w:outlineLvl w:val="4"/>
    </w:pPr>
    <w:rPr>
      <w:b/>
      <w:noProof/>
      <w:szCs w:val="20"/>
    </w:rPr>
  </w:style>
  <w:style w:type="paragraph" w:styleId="Heading7">
    <w:name w:val="heading 7"/>
    <w:basedOn w:val="Normal"/>
    <w:next w:val="Normal"/>
    <w:qFormat/>
    <w:pPr>
      <w:keepNext/>
      <w:spacing w:before="60"/>
      <w:ind w:left="-24" w:firstLine="24"/>
      <w:jc w:val="center"/>
      <w:outlineLvl w:val="6"/>
    </w:pPr>
    <w:rPr>
      <w:b/>
      <w:bCs/>
    </w:rPr>
  </w:style>
  <w:style w:type="character" w:default="1" w:styleId="DefaultParagraphFont">
    <w:name w:val="Default Paragraph Font"/>
    <w:aliases w:val=" Char Char Char Char Char Char1 Char Char Char Char Char Char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after="120"/>
    </w:pPr>
    <w:rPr>
      <w:rFonts w:ascii="Times New Roman" w:hAnsi="Times New Roman"/>
      <w:sz w:val="20"/>
    </w:rPr>
  </w:style>
  <w:style w:type="paragraph" w:styleId="BodyText3">
    <w:name w:val="Body Text 3"/>
    <w:basedOn w:val="Normal"/>
    <w:pPr>
      <w:spacing w:before="120"/>
      <w:jc w:val="both"/>
    </w:pPr>
    <w:rPr>
      <w:rFonts w:cs="Arial"/>
      <w:noProof/>
      <w:szCs w:val="20"/>
    </w:rPr>
  </w:style>
  <w:style w:type="paragraph" w:styleId="BodyTextIndent">
    <w:name w:val="Body Text Indent"/>
    <w:basedOn w:val="Normal"/>
    <w:pPr>
      <w:spacing w:before="120" w:after="120"/>
      <w:ind w:firstLine="720"/>
      <w:jc w:val="both"/>
    </w:pPr>
    <w:rPr>
      <w:sz w:val="24"/>
      <w:szCs w:val="20"/>
    </w:rPr>
  </w:style>
  <w:style w:type="paragraph" w:customStyle="1" w:styleId="Style1">
    <w:name w:val="Style1"/>
    <w:basedOn w:val="Normal"/>
    <w:pPr>
      <w:spacing w:before="240" w:after="120"/>
      <w:ind w:firstLine="720"/>
      <w:jc w:val="both"/>
    </w:pPr>
    <w:rPr>
      <w:sz w:val="24"/>
      <w:szCs w:val="20"/>
    </w:rPr>
  </w:style>
  <w:style w:type="paragraph" w:styleId="BodyTextIndent2">
    <w:name w:val="Body Text Indent 2"/>
    <w:basedOn w:val="Normal"/>
    <w:pPr>
      <w:spacing w:before="60"/>
      <w:ind w:firstLine="567"/>
      <w:jc w:val="both"/>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720"/>
      <w:jc w:val="both"/>
    </w:pPr>
    <w:rPr>
      <w:noProof/>
      <w:szCs w:val="20"/>
    </w:rPr>
  </w:style>
  <w:style w:type="character" w:customStyle="1" w:styleId="Char">
    <w:name w:val=" Char"/>
    <w:rPr>
      <w:rFonts w:ascii="Arial" w:hAnsi="Arial"/>
      <w:noProof/>
      <w:sz w:val="26"/>
    </w:rPr>
  </w:style>
  <w:style w:type="character" w:customStyle="1" w:styleId="Char0">
    <w:name w:val=" Char"/>
    <w:rPr>
      <w:rFonts w:ascii="Arial" w:hAnsi="Arial"/>
      <w:b/>
      <w:bCs/>
      <w:sz w:val="26"/>
      <w:szCs w:val="24"/>
    </w:rPr>
  </w:style>
  <w:style w:type="paragraph" w:customStyle="1" w:styleId="CharCharCharCharCharChar1CharCharCharCharCharCharCharCharCharCharCharCharChar">
    <w:name w:val=" Char Char Char Char Char Char1 Char Char Char Char Char Char Char Char Char Char Char Char Char"/>
    <w:basedOn w:val="Normal"/>
    <w:rsid w:val="000D1FE0"/>
    <w:pPr>
      <w:spacing w:after="160" w:line="240" w:lineRule="exact"/>
    </w:pPr>
    <w:rPr>
      <w:rFonts w:ascii="Verdana" w:eastAsia="MS Mincho" w:hAnsi="Verdana"/>
      <w:sz w:val="20"/>
      <w:szCs w:val="20"/>
    </w:rPr>
  </w:style>
  <w:style w:type="paragraph" w:customStyle="1" w:styleId="Style2">
    <w:name w:val="Style2"/>
    <w:basedOn w:val="Normal"/>
    <w:pPr>
      <w:widowControl w:val="0"/>
      <w:adjustRightInd w:val="0"/>
      <w:spacing w:before="120" w:after="120" w:line="360" w:lineRule="atLeast"/>
      <w:ind w:firstLine="851"/>
      <w:jc w:val="both"/>
      <w:textAlignment w:val="baseline"/>
    </w:pPr>
    <w:rPr>
      <w:sz w:val="24"/>
      <w:szCs w:val="20"/>
    </w:rPr>
  </w:style>
  <w:style w:type="character" w:customStyle="1" w:styleId="Char1">
    <w:name w:val=" Char"/>
    <w:rPr>
      <w:szCs w:val="24"/>
    </w:rPr>
  </w:style>
  <w:style w:type="paragraph" w:customStyle="1" w:styleId="Style3">
    <w:name w:val="Style3"/>
    <w:basedOn w:val="Style2"/>
    <w:pPr>
      <w:ind w:firstLine="1077"/>
    </w:pPr>
  </w:style>
  <w:style w:type="paragraph" w:customStyle="1" w:styleId="CharCharCharCharChar">
    <w:name w:val=" Char Char Char Char Char"/>
    <w:basedOn w:val="Normal"/>
    <w:pPr>
      <w:pageBreakBefore/>
      <w:spacing w:before="100" w:beforeAutospacing="1" w:after="100" w:afterAutospacing="1"/>
      <w:jc w:val="both"/>
    </w:pPr>
    <w:rPr>
      <w:rFonts w:ascii="Tahoma" w:hAnsi="Tahoma"/>
      <w:sz w:val="20"/>
      <w:szCs w:val="20"/>
    </w:rPr>
  </w:style>
  <w:style w:type="paragraph" w:customStyle="1" w:styleId="TD2">
    <w:name w:val="TD2"/>
    <w:basedOn w:val="Normal"/>
    <w:pPr>
      <w:spacing w:before="240" w:after="60"/>
      <w:ind w:firstLine="284"/>
    </w:pPr>
    <w:rPr>
      <w:b/>
      <w:sz w:val="28"/>
      <w:szCs w:val="20"/>
      <w:u w:val="single"/>
    </w:rPr>
  </w:style>
  <w:style w:type="table" w:styleId="TableGrid">
    <w:name w:val="Table Grid"/>
    <w:basedOn w:val="TableNormal"/>
    <w:rsid w:val="00463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Normal"/>
    <w:next w:val="Normal"/>
    <w:autoRedefine/>
    <w:semiHidden/>
    <w:rsid w:val="00EF0FDF"/>
    <w:pPr>
      <w:spacing w:before="120" w:after="120" w:line="312" w:lineRule="auto"/>
    </w:pPr>
    <w:rPr>
      <w:rFonts w:ascii="Times New Roman" w:hAnsi="Times New Roman"/>
      <w:sz w:val="28"/>
      <w:szCs w:val="22"/>
    </w:rPr>
  </w:style>
  <w:style w:type="paragraph" w:customStyle="1" w:styleId="CharCharCharCharCharChar1CharCharCharCharCharCharChar">
    <w:name w:val=" Char Char Char Char Char Char1 Char Char Char Char Char Char Char"/>
    <w:basedOn w:val="Normal"/>
    <w:rsid w:val="005E4921"/>
    <w:pPr>
      <w:spacing w:after="160" w:line="240" w:lineRule="exact"/>
    </w:pPr>
    <w:rPr>
      <w:rFonts w:ascii="Verdana" w:eastAsia="MS Mincho" w:hAnsi="Verdana"/>
      <w:sz w:val="20"/>
      <w:szCs w:val="20"/>
    </w:rPr>
  </w:style>
  <w:style w:type="paragraph" w:customStyle="1" w:styleId="CharCharChar">
    <w:name w:val=" Char Char Char"/>
    <w:autoRedefine/>
    <w:rsid w:val="00FD6E38"/>
    <w:pPr>
      <w:numPr>
        <w:numId w:val="1"/>
      </w:numPr>
      <w:tabs>
        <w:tab w:val="num" w:pos="720"/>
      </w:tabs>
      <w:spacing w:after="120"/>
      <w:ind w:left="357" w:firstLine="0"/>
    </w:pPr>
    <w:rPr>
      <w:rFonts w:eastAsia="MS Mincho"/>
    </w:rPr>
  </w:style>
  <w:style w:type="paragraph" w:customStyle="1" w:styleId="CharCharCharCharCharChar1CharCharCharCharCharCharCharCharCharCharCharChar1CharCharCharCharCharCharChar">
    <w:name w:val=" Char Char Char Char Char Char1 Char Char Char Char Char Char Char Char Char Char Char Char1 Char Char Char Char Char Char Char"/>
    <w:basedOn w:val="Normal"/>
    <w:link w:val="DefaultParagraphFont"/>
    <w:rsid w:val="00C31452"/>
    <w:pPr>
      <w:spacing w:after="160" w:line="240" w:lineRule="exact"/>
    </w:pPr>
    <w:rPr>
      <w:rFonts w:ascii="Verdana" w:eastAsia="MS Mincho" w:hAnsi="Verdana"/>
      <w:sz w:val="20"/>
      <w:szCs w:val="20"/>
    </w:rPr>
  </w:style>
  <w:style w:type="paragraph" w:customStyle="1" w:styleId="CharCharCharCharCharCharCharCharCharChar">
    <w:name w:val=" Char Char Char Char Char Char Char Char Char Char"/>
    <w:autoRedefine/>
    <w:rsid w:val="00C62F7D"/>
    <w:pPr>
      <w:tabs>
        <w:tab w:val="num" w:pos="720"/>
      </w:tabs>
      <w:spacing w:after="120"/>
      <w:ind w:left="357"/>
    </w:pPr>
  </w:style>
  <w:style w:type="paragraph" w:customStyle="1" w:styleId="Char10">
    <w:name w:val="Char1"/>
    <w:basedOn w:val="Normal"/>
    <w:rsid w:val="00CD19F0"/>
    <w:pPr>
      <w:spacing w:after="160" w:line="240" w:lineRule="exact"/>
    </w:pPr>
    <w:rPr>
      <w:rFonts w:ascii="Verdana" w:eastAsia="MS Mincho" w:hAnsi="Verdana" w:cs="Verdana"/>
      <w:sz w:val="20"/>
      <w:szCs w:val="20"/>
    </w:rPr>
  </w:style>
  <w:style w:type="paragraph" w:customStyle="1" w:styleId="CharCharCharCharCharCharChar">
    <w:name w:val=" Char Char Char Char Char Char Char"/>
    <w:basedOn w:val="Normal"/>
    <w:rsid w:val="00CD19F0"/>
    <w:pPr>
      <w:spacing w:after="160" w:line="240" w:lineRule="exact"/>
    </w:pPr>
    <w:rPr>
      <w:rFonts w:ascii="Verdana" w:eastAsia="MS Mincho" w:hAnsi="Verdana"/>
      <w:sz w:val="20"/>
      <w:szCs w:val="20"/>
    </w:rPr>
  </w:style>
  <w:style w:type="paragraph" w:styleId="BodyText2">
    <w:name w:val="Body Text 2"/>
    <w:basedOn w:val="Normal"/>
    <w:rsid w:val="00344108"/>
    <w:rPr>
      <w:rFonts w:ascii="VNI-Times" w:hAnsi="VNI-Times"/>
      <w:szCs w:val="20"/>
    </w:rPr>
  </w:style>
  <w:style w:type="character" w:customStyle="1" w:styleId="apple-converted-space">
    <w:name w:val="apple-converted-space"/>
    <w:basedOn w:val="DefaultParagraphFont"/>
    <w:rsid w:val="008B6208"/>
  </w:style>
  <w:style w:type="character" w:styleId="Hyperlink">
    <w:name w:val="Hyperlink"/>
    <w:rsid w:val="008B6208"/>
    <w:rPr>
      <w:color w:val="0000FF"/>
      <w:u w:val="single"/>
    </w:rPr>
  </w:style>
  <w:style w:type="paragraph" w:customStyle="1" w:styleId="CharCharCharCharCharChar1CharCharCharCharCharCharCharCharCharCharCharChar1CharCharCharCharCharCharChar1CharCharCharChar">
    <w:name w:val=" Char Char Char Char Char Char1 Char Char Char Char Char Char Char Char Char Char Char Char1 Char Char Char Char Char Char Char1 Char Char Char Char"/>
    <w:autoRedefine/>
    <w:rsid w:val="001C16B7"/>
    <w:pPr>
      <w:tabs>
        <w:tab w:val="left" w:pos="1152"/>
      </w:tabs>
      <w:spacing w:before="120" w:after="120" w:line="312" w:lineRule="auto"/>
    </w:pPr>
    <w:rPr>
      <w:rFonts w:ascii="Arial" w:hAnsi="Arial"/>
      <w:sz w:val="26"/>
    </w:rPr>
  </w:style>
  <w:style w:type="paragraph" w:styleId="BalloonText">
    <w:name w:val="Balloon Text"/>
    <w:basedOn w:val="Normal"/>
    <w:semiHidden/>
    <w:rsid w:val="0013367E"/>
    <w:rPr>
      <w:rFonts w:ascii="Tahoma" w:hAnsi="Tahoma" w:cs="Tahoma"/>
      <w:sz w:val="16"/>
      <w:szCs w:val="16"/>
    </w:rPr>
  </w:style>
  <w:style w:type="paragraph" w:customStyle="1" w:styleId="CharCharCharChar0">
    <w:name w:val="Char Char Char Char"/>
    <w:next w:val="Normal"/>
    <w:autoRedefine/>
    <w:semiHidden/>
    <w:rsid w:val="00C527A9"/>
    <w:pPr>
      <w:spacing w:after="160" w:line="240" w:lineRule="exact"/>
      <w:jc w:val="both"/>
    </w:pPr>
    <w:rPr>
      <w:sz w:val="28"/>
      <w:szCs w:val="28"/>
    </w:rPr>
  </w:style>
  <w:style w:type="character" w:customStyle="1" w:styleId="BodyTextChar">
    <w:name w:val="Body Text Char"/>
    <w:link w:val="BodyText"/>
    <w:rsid w:val="00EC7024"/>
    <w:rPr>
      <w:szCs w:val="24"/>
      <w:lang w:val="en-US" w:eastAsia="en-US" w:bidi="ar-SA"/>
    </w:rPr>
  </w:style>
  <w:style w:type="paragraph" w:customStyle="1" w:styleId="gian2">
    <w:name w:val="gian2"/>
    <w:basedOn w:val="Normal"/>
    <w:link w:val="gian2Char"/>
    <w:rsid w:val="00E01462"/>
    <w:pPr>
      <w:widowControl w:val="0"/>
      <w:numPr>
        <w:numId w:val="3"/>
      </w:numPr>
      <w:tabs>
        <w:tab w:val="left" w:pos="993"/>
      </w:tabs>
      <w:autoSpaceDE w:val="0"/>
      <w:autoSpaceDN w:val="0"/>
      <w:adjustRightInd w:val="0"/>
      <w:spacing w:before="120" w:after="120" w:line="340" w:lineRule="exact"/>
      <w:jc w:val="both"/>
    </w:pPr>
    <w:rPr>
      <w:rFonts w:ascii="Calibri" w:eastAsia="MS Mincho" w:hAnsi="Calibri"/>
      <w:szCs w:val="26"/>
      <w:lang w:val="sv-SE" w:eastAsia="ja-JP"/>
    </w:rPr>
  </w:style>
  <w:style w:type="character" w:customStyle="1" w:styleId="gian2Char">
    <w:name w:val="gian2 Char"/>
    <w:link w:val="gian2"/>
    <w:locked/>
    <w:rsid w:val="00E01462"/>
    <w:rPr>
      <w:rFonts w:ascii="Calibri" w:eastAsia="MS Mincho" w:hAnsi="Calibri"/>
      <w:sz w:val="26"/>
      <w:szCs w:val="26"/>
      <w:lang w:val="sv-SE" w:eastAsia="ja-JP" w:bidi="ar-SA"/>
    </w:rPr>
  </w:style>
  <w:style w:type="character" w:customStyle="1" w:styleId="Bodytext0">
    <w:name w:val="Body text_"/>
    <w:basedOn w:val="DefaultParagraphFont"/>
    <w:link w:val="Bodytext1"/>
    <w:rsid w:val="005428AC"/>
    <w:rPr>
      <w:sz w:val="25"/>
      <w:szCs w:val="25"/>
      <w:lang w:bidi="ar-SA"/>
    </w:rPr>
  </w:style>
  <w:style w:type="paragraph" w:customStyle="1" w:styleId="Bodytext1">
    <w:name w:val="Body text"/>
    <w:basedOn w:val="Normal"/>
    <w:link w:val="Bodytext0"/>
    <w:rsid w:val="005428AC"/>
    <w:pPr>
      <w:widowControl w:val="0"/>
      <w:shd w:val="clear" w:color="auto" w:fill="FFFFFF"/>
      <w:spacing w:line="306" w:lineRule="exact"/>
      <w:ind w:hanging="560"/>
    </w:pPr>
    <w:rPr>
      <w:rFonts w:ascii="Times New Roman" w:hAnsi="Times New Roman"/>
      <w:sz w:val="25"/>
      <w:szCs w:val="25"/>
      <w:lang w:val="en-US" w:eastAsia="en-US"/>
    </w:rPr>
  </w:style>
  <w:style w:type="paragraph" w:customStyle="1" w:styleId="Bodytext10">
    <w:name w:val="Body text1"/>
    <w:basedOn w:val="Normal"/>
    <w:rsid w:val="004840FB"/>
    <w:pPr>
      <w:widowControl w:val="0"/>
      <w:shd w:val="clear" w:color="auto" w:fill="FFFFFF"/>
      <w:spacing w:before="60" w:after="420" w:line="240" w:lineRule="atLeast"/>
      <w:jc w:val="both"/>
    </w:pPr>
    <w:rPr>
      <w:rFonts w:ascii="Times New Roman" w:hAnsi="Times New Roman"/>
      <w:sz w:val="25"/>
      <w:szCs w:val="25"/>
      <w:lang w:val="vi-VN"/>
    </w:rPr>
  </w:style>
</w:styles>
</file>

<file path=word/webSettings.xml><?xml version="1.0" encoding="utf-8"?>
<w:webSettings xmlns:r="http://schemas.openxmlformats.org/officeDocument/2006/relationships" xmlns:w="http://schemas.openxmlformats.org/wordprocessingml/2006/main">
  <w:divs>
    <w:div w:id="4951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UBVINHLONG</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NguyenTriDung</dc:creator>
  <cp:lastModifiedBy>ptp-hctc2</cp:lastModifiedBy>
  <cp:revision>2</cp:revision>
  <cp:lastPrinted>2017-10-13T09:21:00Z</cp:lastPrinted>
  <dcterms:created xsi:type="dcterms:W3CDTF">2017-10-17T03:22:00Z</dcterms:created>
  <dcterms:modified xsi:type="dcterms:W3CDTF">2017-10-17T03:22:00Z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a5f82b4cb06a4b2b8e014b539ff3b44f.psdsxs" Id="R275cc65af9524cd2" /></Relationships>
</file>